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6B34" w14:textId="77777777" w:rsidR="00E62060" w:rsidRDefault="004C19CD">
      <w:pPr>
        <w:pStyle w:val="BodyText"/>
        <w:ind w:left="220"/>
        <w:rPr>
          <w:rFonts w:ascii="Times New Roman"/>
        </w:rPr>
      </w:pPr>
      <w:r>
        <w:rPr>
          <w:rFonts w:ascii="Times New Roman"/>
        </w:rPr>
      </w:r>
      <w:r>
        <w:rPr>
          <w:rFonts w:ascii="Times New Roman"/>
        </w:rPr>
        <w:pict w14:anchorId="26EDCAAB">
          <v:shapetype id="_x0000_t202" coordsize="21600,21600" o:spt="202" path="m,l,21600r21600,l21600,xe">
            <v:stroke joinstyle="miter"/>
            <v:path gradientshapeok="t" o:connecttype="rect"/>
          </v:shapetype>
          <v:shape id="docshape2" o:spid="_x0000_s1026" type="#_x0000_t202" style="width:503.75pt;height:27pt;mso-left-percent:-10001;mso-top-percent:-10001;mso-position-horizontal:absolute;mso-position-horizontal-relative:char;mso-position-vertical:absolute;mso-position-vertical-relative:line;mso-left-percent:-10001;mso-top-percent:-10001" fillcolor="#5b9bd4" stroked="f">
            <v:textbox inset="0,0,0,0">
              <w:txbxContent>
                <w:p w14:paraId="5458B379" w14:textId="136B8CED" w:rsidR="00E62060" w:rsidRDefault="00E67D74">
                  <w:pPr>
                    <w:spacing w:before="127"/>
                    <w:rPr>
                      <w:b/>
                      <w:color w:val="000000"/>
                      <w:sz w:val="24"/>
                    </w:rPr>
                  </w:pPr>
                  <w:r>
                    <w:rPr>
                      <w:b/>
                      <w:color w:val="000000"/>
                      <w:sz w:val="24"/>
                    </w:rPr>
                    <w:t>Assignment</w:t>
                  </w:r>
                  <w:r>
                    <w:rPr>
                      <w:b/>
                      <w:color w:val="000000"/>
                      <w:spacing w:val="-5"/>
                      <w:sz w:val="24"/>
                    </w:rPr>
                    <w:t xml:space="preserve"> </w:t>
                  </w:r>
                  <w:r>
                    <w:rPr>
                      <w:b/>
                      <w:color w:val="000000"/>
                      <w:sz w:val="24"/>
                    </w:rPr>
                    <w:t>AAA</w:t>
                  </w:r>
                  <w:r>
                    <w:rPr>
                      <w:b/>
                      <w:color w:val="000000"/>
                      <w:spacing w:val="-5"/>
                      <w:sz w:val="24"/>
                    </w:rPr>
                    <w:t xml:space="preserve"> </w:t>
                  </w:r>
                  <w:r>
                    <w:rPr>
                      <w:b/>
                      <w:color w:val="000000"/>
                      <w:sz w:val="24"/>
                    </w:rPr>
                    <w:t>-</w:t>
                  </w:r>
                  <w:r>
                    <w:rPr>
                      <w:b/>
                      <w:color w:val="000000"/>
                      <w:spacing w:val="-5"/>
                      <w:sz w:val="24"/>
                    </w:rPr>
                    <w:t xml:space="preserve"> </w:t>
                  </w:r>
                  <w:r>
                    <w:rPr>
                      <w:b/>
                      <w:color w:val="000000"/>
                      <w:sz w:val="24"/>
                    </w:rPr>
                    <w:t>Network</w:t>
                  </w:r>
                  <w:r>
                    <w:rPr>
                      <w:b/>
                      <w:color w:val="000000"/>
                      <w:spacing w:val="-5"/>
                      <w:sz w:val="24"/>
                    </w:rPr>
                    <w:t xml:space="preserve"> </w:t>
                  </w:r>
                  <w:r>
                    <w:rPr>
                      <w:b/>
                      <w:color w:val="000000"/>
                      <w:spacing w:val="-2"/>
                      <w:sz w:val="24"/>
                    </w:rPr>
                    <w:t>Security</w:t>
                  </w:r>
                </w:p>
              </w:txbxContent>
            </v:textbox>
            <w10:anchorlock/>
          </v:shape>
        </w:pict>
      </w:r>
    </w:p>
    <w:p w14:paraId="2FB86922" w14:textId="77777777" w:rsidR="00E62060" w:rsidRDefault="00E62060">
      <w:pPr>
        <w:pStyle w:val="BodyText"/>
        <w:rPr>
          <w:rFonts w:ascii="Times New Roman"/>
        </w:rPr>
      </w:pPr>
    </w:p>
    <w:p w14:paraId="50A5FC84" w14:textId="77777777" w:rsidR="00E62060" w:rsidRDefault="00E62060">
      <w:pPr>
        <w:pStyle w:val="BodyText"/>
        <w:spacing w:before="10"/>
        <w:rPr>
          <w:rFonts w:ascii="Times New Roman"/>
          <w:sz w:val="17"/>
        </w:rPr>
      </w:pPr>
    </w:p>
    <w:p w14:paraId="0AD53284" w14:textId="77777777" w:rsidR="00E62060" w:rsidRDefault="00E67D74">
      <w:pPr>
        <w:pStyle w:val="Title"/>
      </w:pPr>
      <w:r>
        <w:t>Configure</w:t>
      </w:r>
      <w:r>
        <w:rPr>
          <w:spacing w:val="-10"/>
        </w:rPr>
        <w:t xml:space="preserve"> </w:t>
      </w:r>
      <w:r>
        <w:t>AAA</w:t>
      </w:r>
      <w:r>
        <w:rPr>
          <w:spacing w:val="-9"/>
        </w:rPr>
        <w:t xml:space="preserve"> </w:t>
      </w:r>
      <w:r>
        <w:t>Authentication</w:t>
      </w:r>
      <w:r>
        <w:rPr>
          <w:spacing w:val="-10"/>
        </w:rPr>
        <w:t xml:space="preserve"> </w:t>
      </w:r>
      <w:r>
        <w:t>on</w:t>
      </w:r>
      <w:r>
        <w:rPr>
          <w:spacing w:val="-11"/>
        </w:rPr>
        <w:t xml:space="preserve"> </w:t>
      </w:r>
      <w:r>
        <w:t>Cisco</w:t>
      </w:r>
      <w:r>
        <w:rPr>
          <w:spacing w:val="-11"/>
        </w:rPr>
        <w:t xml:space="preserve"> </w:t>
      </w:r>
      <w:r>
        <w:rPr>
          <w:spacing w:val="-2"/>
        </w:rPr>
        <w:t>Routers</w:t>
      </w:r>
    </w:p>
    <w:p w14:paraId="2FFFAE46" w14:textId="77777777" w:rsidR="00E62060" w:rsidRDefault="00E62060">
      <w:pPr>
        <w:pStyle w:val="BodyText"/>
        <w:rPr>
          <w:b/>
          <w:sz w:val="36"/>
        </w:rPr>
      </w:pPr>
    </w:p>
    <w:p w14:paraId="7ECD6F5E" w14:textId="77777777" w:rsidR="00E62060" w:rsidRDefault="00E62060">
      <w:pPr>
        <w:pStyle w:val="BodyText"/>
        <w:spacing w:before="9"/>
        <w:rPr>
          <w:b/>
          <w:sz w:val="29"/>
        </w:rPr>
      </w:pPr>
    </w:p>
    <w:p w14:paraId="2A367557" w14:textId="77777777" w:rsidR="00E62060" w:rsidRDefault="00E67D74">
      <w:pPr>
        <w:ind w:left="220"/>
        <w:rPr>
          <w:b/>
          <w:sz w:val="24"/>
        </w:rPr>
      </w:pPr>
      <w:r>
        <w:rPr>
          <w:b/>
          <w:sz w:val="24"/>
        </w:rPr>
        <w:t>Topology</w:t>
      </w:r>
      <w:r>
        <w:rPr>
          <w:b/>
          <w:spacing w:val="2"/>
          <w:sz w:val="24"/>
        </w:rPr>
        <w:t xml:space="preserve"> </w:t>
      </w:r>
      <w:r>
        <w:rPr>
          <w:b/>
          <w:spacing w:val="-2"/>
          <w:sz w:val="24"/>
        </w:rPr>
        <w:t>Diagram</w:t>
      </w:r>
    </w:p>
    <w:p w14:paraId="06405EC1" w14:textId="77777777" w:rsidR="00E62060" w:rsidRDefault="00E67D74">
      <w:pPr>
        <w:pStyle w:val="BodyText"/>
        <w:spacing w:before="7"/>
        <w:rPr>
          <w:b/>
          <w:sz w:val="22"/>
        </w:rPr>
      </w:pPr>
      <w:r>
        <w:rPr>
          <w:noProof/>
        </w:rPr>
        <w:drawing>
          <wp:anchor distT="0" distB="0" distL="0" distR="0" simplePos="0" relativeHeight="251659264" behindDoc="0" locked="0" layoutInCell="1" allowOverlap="1" wp14:anchorId="0B84B992" wp14:editId="7DCFD965">
            <wp:simplePos x="0" y="0"/>
            <wp:positionH relativeFrom="page">
              <wp:posOffset>742962</wp:posOffset>
            </wp:positionH>
            <wp:positionV relativeFrom="paragraph">
              <wp:posOffset>180457</wp:posOffset>
            </wp:positionV>
            <wp:extent cx="5696123" cy="30194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96123" cy="3019425"/>
                    </a:xfrm>
                    <a:prstGeom prst="rect">
                      <a:avLst/>
                    </a:prstGeom>
                  </pic:spPr>
                </pic:pic>
              </a:graphicData>
            </a:graphic>
          </wp:anchor>
        </w:drawing>
      </w:r>
    </w:p>
    <w:p w14:paraId="6E7FC4EA" w14:textId="77777777" w:rsidR="00E62060" w:rsidRDefault="00E62060">
      <w:pPr>
        <w:pStyle w:val="BodyText"/>
        <w:rPr>
          <w:b/>
          <w:sz w:val="26"/>
        </w:rPr>
      </w:pPr>
    </w:p>
    <w:p w14:paraId="36B224B1" w14:textId="77777777" w:rsidR="00E62060" w:rsidRDefault="00E62060">
      <w:pPr>
        <w:pStyle w:val="BodyText"/>
        <w:spacing w:before="3"/>
        <w:rPr>
          <w:b/>
          <w:sz w:val="25"/>
        </w:rPr>
      </w:pPr>
    </w:p>
    <w:p w14:paraId="6B36727D" w14:textId="77777777" w:rsidR="00E62060" w:rsidRDefault="00E67D74">
      <w:pPr>
        <w:ind w:left="220"/>
        <w:rPr>
          <w:b/>
          <w:sz w:val="24"/>
        </w:rPr>
      </w:pPr>
      <w:r>
        <w:rPr>
          <w:b/>
          <w:sz w:val="24"/>
        </w:rPr>
        <w:t>Addressing</w:t>
      </w:r>
      <w:r>
        <w:rPr>
          <w:b/>
          <w:spacing w:val="-7"/>
          <w:sz w:val="24"/>
        </w:rPr>
        <w:t xml:space="preserve"> </w:t>
      </w:r>
      <w:r>
        <w:rPr>
          <w:b/>
          <w:spacing w:val="-4"/>
          <w:sz w:val="24"/>
        </w:rPr>
        <w:t>Table</w:t>
      </w:r>
    </w:p>
    <w:p w14:paraId="22D31D99" w14:textId="77777777" w:rsidR="00E62060" w:rsidRDefault="00E62060">
      <w:pPr>
        <w:pStyle w:val="BodyText"/>
        <w:spacing w:before="9" w:after="1"/>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1855"/>
        <w:gridCol w:w="2249"/>
        <w:gridCol w:w="3034"/>
      </w:tblGrid>
      <w:tr w:rsidR="00E62060" w14:paraId="5C79C3BE" w14:textId="77777777">
        <w:trPr>
          <w:trHeight w:val="626"/>
        </w:trPr>
        <w:tc>
          <w:tcPr>
            <w:tcW w:w="3159" w:type="dxa"/>
            <w:tcBorders>
              <w:top w:val="nil"/>
            </w:tcBorders>
            <w:shd w:val="clear" w:color="auto" w:fill="000000"/>
          </w:tcPr>
          <w:p w14:paraId="1823378C" w14:textId="77777777" w:rsidR="00E62060" w:rsidRDefault="00E62060">
            <w:pPr>
              <w:pStyle w:val="TableParagraph"/>
              <w:spacing w:before="5"/>
              <w:ind w:left="0" w:right="0"/>
              <w:jc w:val="left"/>
              <w:rPr>
                <w:b/>
                <w:sz w:val="17"/>
              </w:rPr>
            </w:pPr>
          </w:p>
          <w:p w14:paraId="1A16BBD8" w14:textId="77777777" w:rsidR="00E62060" w:rsidRDefault="00E67D74">
            <w:pPr>
              <w:pStyle w:val="TableParagraph"/>
              <w:spacing w:before="0"/>
              <w:ind w:left="781" w:right="776"/>
              <w:rPr>
                <w:b/>
                <w:sz w:val="20"/>
              </w:rPr>
            </w:pPr>
            <w:r>
              <w:rPr>
                <w:b/>
                <w:color w:val="FFFFFF"/>
                <w:spacing w:val="-2"/>
                <w:sz w:val="20"/>
              </w:rPr>
              <w:t>Device</w:t>
            </w:r>
          </w:p>
        </w:tc>
        <w:tc>
          <w:tcPr>
            <w:tcW w:w="1855" w:type="dxa"/>
            <w:tcBorders>
              <w:top w:val="nil"/>
            </w:tcBorders>
            <w:shd w:val="clear" w:color="auto" w:fill="000000"/>
          </w:tcPr>
          <w:p w14:paraId="753119F8" w14:textId="77777777" w:rsidR="00E62060" w:rsidRDefault="00E62060">
            <w:pPr>
              <w:pStyle w:val="TableParagraph"/>
              <w:spacing w:before="5"/>
              <w:ind w:left="0" w:right="0"/>
              <w:jc w:val="left"/>
              <w:rPr>
                <w:b/>
                <w:sz w:val="17"/>
              </w:rPr>
            </w:pPr>
          </w:p>
          <w:p w14:paraId="77BE2A63" w14:textId="77777777" w:rsidR="00E62060" w:rsidRDefault="00E67D74">
            <w:pPr>
              <w:pStyle w:val="TableParagraph"/>
              <w:spacing w:before="0"/>
              <w:ind w:left="498"/>
              <w:rPr>
                <w:b/>
                <w:sz w:val="20"/>
              </w:rPr>
            </w:pPr>
            <w:r>
              <w:rPr>
                <w:b/>
                <w:color w:val="FFFFFF"/>
                <w:spacing w:val="-2"/>
                <w:sz w:val="20"/>
              </w:rPr>
              <w:t>Interface</w:t>
            </w:r>
          </w:p>
        </w:tc>
        <w:tc>
          <w:tcPr>
            <w:tcW w:w="2249" w:type="dxa"/>
            <w:tcBorders>
              <w:top w:val="nil"/>
            </w:tcBorders>
            <w:shd w:val="clear" w:color="auto" w:fill="000000"/>
          </w:tcPr>
          <w:p w14:paraId="556D1C5D" w14:textId="77777777" w:rsidR="00E62060" w:rsidRDefault="00E62060">
            <w:pPr>
              <w:pStyle w:val="TableParagraph"/>
              <w:spacing w:before="5"/>
              <w:ind w:left="0" w:right="0"/>
              <w:jc w:val="left"/>
              <w:rPr>
                <w:b/>
                <w:sz w:val="17"/>
              </w:rPr>
            </w:pPr>
          </w:p>
          <w:p w14:paraId="55E5F420" w14:textId="77777777" w:rsidR="00E62060" w:rsidRDefault="00E67D74">
            <w:pPr>
              <w:pStyle w:val="TableParagraph"/>
              <w:spacing w:before="0"/>
              <w:ind w:right="577"/>
              <w:rPr>
                <w:b/>
                <w:sz w:val="20"/>
              </w:rPr>
            </w:pPr>
            <w:r>
              <w:rPr>
                <w:b/>
                <w:color w:val="FFFFFF"/>
                <w:sz w:val="20"/>
              </w:rPr>
              <w:t>IP</w:t>
            </w:r>
            <w:r>
              <w:rPr>
                <w:b/>
                <w:color w:val="FFFFFF"/>
                <w:spacing w:val="-4"/>
                <w:sz w:val="20"/>
              </w:rPr>
              <w:t xml:space="preserve"> </w:t>
            </w:r>
            <w:r>
              <w:rPr>
                <w:b/>
                <w:color w:val="FFFFFF"/>
                <w:spacing w:val="-2"/>
                <w:sz w:val="20"/>
              </w:rPr>
              <w:t>Address</w:t>
            </w:r>
          </w:p>
        </w:tc>
        <w:tc>
          <w:tcPr>
            <w:tcW w:w="3034" w:type="dxa"/>
            <w:tcBorders>
              <w:top w:val="nil"/>
            </w:tcBorders>
            <w:shd w:val="clear" w:color="auto" w:fill="000000"/>
          </w:tcPr>
          <w:p w14:paraId="71D34F61" w14:textId="77777777" w:rsidR="00E62060" w:rsidRDefault="00E62060">
            <w:pPr>
              <w:pStyle w:val="TableParagraph"/>
              <w:spacing w:before="5"/>
              <w:ind w:left="0" w:right="0"/>
              <w:jc w:val="left"/>
              <w:rPr>
                <w:b/>
                <w:sz w:val="17"/>
              </w:rPr>
            </w:pPr>
          </w:p>
          <w:p w14:paraId="529941AF" w14:textId="77777777" w:rsidR="00E62060" w:rsidRDefault="00E67D74">
            <w:pPr>
              <w:pStyle w:val="TableParagraph"/>
              <w:spacing w:before="0"/>
              <w:ind w:left="759" w:right="750"/>
              <w:rPr>
                <w:b/>
                <w:sz w:val="20"/>
              </w:rPr>
            </w:pPr>
            <w:r>
              <w:rPr>
                <w:b/>
                <w:color w:val="FFFFFF"/>
                <w:sz w:val="20"/>
              </w:rPr>
              <w:t>Subnet</w:t>
            </w:r>
            <w:r>
              <w:rPr>
                <w:b/>
                <w:color w:val="FFFFFF"/>
                <w:spacing w:val="-10"/>
                <w:sz w:val="20"/>
              </w:rPr>
              <w:t xml:space="preserve"> </w:t>
            </w:r>
            <w:r>
              <w:rPr>
                <w:b/>
                <w:color w:val="FFFFFF"/>
                <w:spacing w:val="-4"/>
                <w:sz w:val="20"/>
              </w:rPr>
              <w:t>Mask</w:t>
            </w:r>
          </w:p>
        </w:tc>
      </w:tr>
      <w:tr w:rsidR="00E62060" w14:paraId="3D070A73" w14:textId="77777777">
        <w:trPr>
          <w:trHeight w:val="345"/>
        </w:trPr>
        <w:tc>
          <w:tcPr>
            <w:tcW w:w="3159" w:type="dxa"/>
            <w:vMerge w:val="restart"/>
          </w:tcPr>
          <w:p w14:paraId="465742D0" w14:textId="77777777" w:rsidR="00E62060" w:rsidRDefault="00E62060">
            <w:pPr>
              <w:pStyle w:val="TableParagraph"/>
              <w:spacing w:before="4"/>
              <w:ind w:left="0" w:right="0"/>
              <w:jc w:val="left"/>
              <w:rPr>
                <w:b/>
                <w:sz w:val="20"/>
              </w:rPr>
            </w:pPr>
          </w:p>
          <w:p w14:paraId="1CAB09E5" w14:textId="77777777" w:rsidR="00E62060" w:rsidRDefault="00E67D74">
            <w:pPr>
              <w:pStyle w:val="TableParagraph"/>
              <w:spacing w:before="0"/>
              <w:ind w:left="781" w:right="776"/>
              <w:rPr>
                <w:sz w:val="20"/>
              </w:rPr>
            </w:pPr>
            <w:r>
              <w:rPr>
                <w:spacing w:val="-5"/>
                <w:sz w:val="20"/>
              </w:rPr>
              <w:t>R1</w:t>
            </w:r>
          </w:p>
        </w:tc>
        <w:tc>
          <w:tcPr>
            <w:tcW w:w="1855" w:type="dxa"/>
          </w:tcPr>
          <w:p w14:paraId="68A751FB" w14:textId="77777777" w:rsidR="00E62060" w:rsidRDefault="00E67D74">
            <w:pPr>
              <w:pStyle w:val="TableParagraph"/>
              <w:spacing w:before="54"/>
              <w:ind w:left="498"/>
              <w:rPr>
                <w:sz w:val="20"/>
              </w:rPr>
            </w:pPr>
            <w:r>
              <w:rPr>
                <w:spacing w:val="-4"/>
                <w:sz w:val="20"/>
              </w:rPr>
              <w:t>Fa0/0</w:t>
            </w:r>
          </w:p>
        </w:tc>
        <w:tc>
          <w:tcPr>
            <w:tcW w:w="2249" w:type="dxa"/>
          </w:tcPr>
          <w:p w14:paraId="7601086F" w14:textId="77777777" w:rsidR="00E62060" w:rsidRDefault="00E67D74">
            <w:pPr>
              <w:pStyle w:val="TableParagraph"/>
              <w:spacing w:before="54"/>
              <w:ind w:right="579"/>
              <w:rPr>
                <w:sz w:val="20"/>
              </w:rPr>
            </w:pPr>
            <w:r>
              <w:rPr>
                <w:spacing w:val="-2"/>
                <w:sz w:val="20"/>
              </w:rPr>
              <w:t>192.168.1.1</w:t>
            </w:r>
          </w:p>
        </w:tc>
        <w:tc>
          <w:tcPr>
            <w:tcW w:w="3034" w:type="dxa"/>
          </w:tcPr>
          <w:p w14:paraId="20AD8D00" w14:textId="77777777" w:rsidR="00E62060" w:rsidRDefault="00E67D74">
            <w:pPr>
              <w:pStyle w:val="TableParagraph"/>
              <w:spacing w:before="54"/>
              <w:ind w:left="758" w:right="752"/>
              <w:rPr>
                <w:sz w:val="20"/>
              </w:rPr>
            </w:pPr>
            <w:r>
              <w:rPr>
                <w:spacing w:val="-2"/>
                <w:sz w:val="20"/>
              </w:rPr>
              <w:t>255.255.255.0</w:t>
            </w:r>
          </w:p>
        </w:tc>
      </w:tr>
      <w:tr w:rsidR="00E62060" w14:paraId="47230487" w14:textId="77777777">
        <w:trPr>
          <w:trHeight w:val="350"/>
        </w:trPr>
        <w:tc>
          <w:tcPr>
            <w:tcW w:w="3159" w:type="dxa"/>
            <w:vMerge/>
            <w:tcBorders>
              <w:top w:val="nil"/>
            </w:tcBorders>
          </w:tcPr>
          <w:p w14:paraId="5228A243" w14:textId="77777777" w:rsidR="00E62060" w:rsidRDefault="00E62060">
            <w:pPr>
              <w:rPr>
                <w:sz w:val="2"/>
                <w:szCs w:val="2"/>
              </w:rPr>
            </w:pPr>
          </w:p>
        </w:tc>
        <w:tc>
          <w:tcPr>
            <w:tcW w:w="1855" w:type="dxa"/>
          </w:tcPr>
          <w:p w14:paraId="7BE5BEED" w14:textId="77777777" w:rsidR="00E62060" w:rsidRDefault="00E67D74">
            <w:pPr>
              <w:pStyle w:val="TableParagraph"/>
              <w:ind w:left="498"/>
              <w:rPr>
                <w:sz w:val="20"/>
              </w:rPr>
            </w:pPr>
            <w:r>
              <w:rPr>
                <w:spacing w:val="-2"/>
                <w:sz w:val="20"/>
              </w:rPr>
              <w:t>S0/0/0</w:t>
            </w:r>
          </w:p>
        </w:tc>
        <w:tc>
          <w:tcPr>
            <w:tcW w:w="2249" w:type="dxa"/>
          </w:tcPr>
          <w:p w14:paraId="37DA7B17" w14:textId="77777777" w:rsidR="00E62060" w:rsidRDefault="00E67D74">
            <w:pPr>
              <w:pStyle w:val="TableParagraph"/>
              <w:ind w:right="576"/>
              <w:rPr>
                <w:sz w:val="20"/>
              </w:rPr>
            </w:pPr>
            <w:r>
              <w:rPr>
                <w:spacing w:val="-2"/>
                <w:sz w:val="20"/>
              </w:rPr>
              <w:t>10.1.1.2</w:t>
            </w:r>
          </w:p>
        </w:tc>
        <w:tc>
          <w:tcPr>
            <w:tcW w:w="3034" w:type="dxa"/>
          </w:tcPr>
          <w:p w14:paraId="53B0F7E6" w14:textId="77777777" w:rsidR="00E62060" w:rsidRDefault="00E67D74">
            <w:pPr>
              <w:pStyle w:val="TableParagraph"/>
              <w:ind w:left="759" w:right="752"/>
              <w:rPr>
                <w:sz w:val="20"/>
              </w:rPr>
            </w:pPr>
            <w:r>
              <w:rPr>
                <w:spacing w:val="-2"/>
                <w:sz w:val="20"/>
              </w:rPr>
              <w:t>255.255.255.252</w:t>
            </w:r>
          </w:p>
        </w:tc>
      </w:tr>
      <w:tr w:rsidR="00E62060" w14:paraId="09477DE5" w14:textId="77777777">
        <w:trPr>
          <w:trHeight w:val="350"/>
        </w:trPr>
        <w:tc>
          <w:tcPr>
            <w:tcW w:w="3159" w:type="dxa"/>
            <w:vMerge w:val="restart"/>
          </w:tcPr>
          <w:p w14:paraId="25717DF2" w14:textId="77777777" w:rsidR="00E62060" w:rsidRDefault="00E62060">
            <w:pPr>
              <w:pStyle w:val="TableParagraph"/>
              <w:spacing w:before="0"/>
              <w:ind w:left="0" w:right="0"/>
              <w:jc w:val="left"/>
              <w:rPr>
                <w:b/>
              </w:rPr>
            </w:pPr>
          </w:p>
          <w:p w14:paraId="0DF96AA9" w14:textId="77777777" w:rsidR="00E62060" w:rsidRDefault="00E67D74">
            <w:pPr>
              <w:pStyle w:val="TableParagraph"/>
              <w:spacing w:before="166"/>
              <w:ind w:left="781" w:right="776"/>
              <w:rPr>
                <w:sz w:val="20"/>
              </w:rPr>
            </w:pPr>
            <w:r>
              <w:rPr>
                <w:spacing w:val="-5"/>
                <w:sz w:val="20"/>
              </w:rPr>
              <w:t>R2</w:t>
            </w:r>
          </w:p>
        </w:tc>
        <w:tc>
          <w:tcPr>
            <w:tcW w:w="1855" w:type="dxa"/>
          </w:tcPr>
          <w:p w14:paraId="347D7C49" w14:textId="77777777" w:rsidR="00E62060" w:rsidRDefault="00E67D74">
            <w:pPr>
              <w:pStyle w:val="TableParagraph"/>
              <w:ind w:left="498"/>
              <w:rPr>
                <w:sz w:val="20"/>
              </w:rPr>
            </w:pPr>
            <w:r>
              <w:rPr>
                <w:spacing w:val="-2"/>
                <w:sz w:val="20"/>
              </w:rPr>
              <w:t>S0/0/0</w:t>
            </w:r>
          </w:p>
        </w:tc>
        <w:tc>
          <w:tcPr>
            <w:tcW w:w="2249" w:type="dxa"/>
          </w:tcPr>
          <w:p w14:paraId="4D15BA69" w14:textId="77777777" w:rsidR="00E62060" w:rsidRDefault="00E67D74">
            <w:pPr>
              <w:pStyle w:val="TableParagraph"/>
              <w:ind w:right="576"/>
              <w:rPr>
                <w:sz w:val="20"/>
              </w:rPr>
            </w:pPr>
            <w:r>
              <w:rPr>
                <w:spacing w:val="-2"/>
                <w:sz w:val="20"/>
              </w:rPr>
              <w:t>10.1.1.1</w:t>
            </w:r>
          </w:p>
        </w:tc>
        <w:tc>
          <w:tcPr>
            <w:tcW w:w="3034" w:type="dxa"/>
          </w:tcPr>
          <w:p w14:paraId="559D2955" w14:textId="77777777" w:rsidR="00E62060" w:rsidRDefault="00E67D74">
            <w:pPr>
              <w:pStyle w:val="TableParagraph"/>
              <w:ind w:left="759" w:right="752"/>
              <w:rPr>
                <w:sz w:val="20"/>
              </w:rPr>
            </w:pPr>
            <w:r>
              <w:rPr>
                <w:spacing w:val="-2"/>
                <w:sz w:val="20"/>
              </w:rPr>
              <w:t>255.255.255.252</w:t>
            </w:r>
          </w:p>
        </w:tc>
      </w:tr>
      <w:tr w:rsidR="00E62060" w14:paraId="760A32A2" w14:textId="77777777">
        <w:trPr>
          <w:trHeight w:val="350"/>
        </w:trPr>
        <w:tc>
          <w:tcPr>
            <w:tcW w:w="3159" w:type="dxa"/>
            <w:vMerge/>
            <w:tcBorders>
              <w:top w:val="nil"/>
            </w:tcBorders>
          </w:tcPr>
          <w:p w14:paraId="16B56FC5" w14:textId="77777777" w:rsidR="00E62060" w:rsidRDefault="00E62060">
            <w:pPr>
              <w:rPr>
                <w:sz w:val="2"/>
                <w:szCs w:val="2"/>
              </w:rPr>
            </w:pPr>
          </w:p>
        </w:tc>
        <w:tc>
          <w:tcPr>
            <w:tcW w:w="1855" w:type="dxa"/>
          </w:tcPr>
          <w:p w14:paraId="498D872C" w14:textId="77777777" w:rsidR="00E62060" w:rsidRDefault="00E67D74">
            <w:pPr>
              <w:pStyle w:val="TableParagraph"/>
              <w:ind w:left="498"/>
              <w:rPr>
                <w:sz w:val="20"/>
              </w:rPr>
            </w:pPr>
            <w:r>
              <w:rPr>
                <w:spacing w:val="-4"/>
                <w:sz w:val="20"/>
              </w:rPr>
              <w:t>Fa0/0</w:t>
            </w:r>
          </w:p>
        </w:tc>
        <w:tc>
          <w:tcPr>
            <w:tcW w:w="2249" w:type="dxa"/>
          </w:tcPr>
          <w:p w14:paraId="55877C13" w14:textId="77777777" w:rsidR="00E62060" w:rsidRDefault="00E67D74">
            <w:pPr>
              <w:pStyle w:val="TableParagraph"/>
              <w:ind w:right="579"/>
              <w:rPr>
                <w:sz w:val="20"/>
              </w:rPr>
            </w:pPr>
            <w:r>
              <w:rPr>
                <w:spacing w:val="-2"/>
                <w:sz w:val="20"/>
              </w:rPr>
              <w:t>192.168.2.1</w:t>
            </w:r>
          </w:p>
        </w:tc>
        <w:tc>
          <w:tcPr>
            <w:tcW w:w="3034" w:type="dxa"/>
          </w:tcPr>
          <w:p w14:paraId="49AFBD9E" w14:textId="77777777" w:rsidR="00E62060" w:rsidRDefault="00E67D74">
            <w:pPr>
              <w:pStyle w:val="TableParagraph"/>
              <w:ind w:left="758" w:right="752"/>
              <w:rPr>
                <w:sz w:val="20"/>
              </w:rPr>
            </w:pPr>
            <w:r>
              <w:rPr>
                <w:spacing w:val="-2"/>
                <w:sz w:val="20"/>
              </w:rPr>
              <w:t>255.255.255.0</w:t>
            </w:r>
          </w:p>
        </w:tc>
      </w:tr>
      <w:tr w:rsidR="00E62060" w14:paraId="7C35CF93" w14:textId="77777777">
        <w:trPr>
          <w:trHeight w:val="350"/>
        </w:trPr>
        <w:tc>
          <w:tcPr>
            <w:tcW w:w="3159" w:type="dxa"/>
            <w:vMerge/>
            <w:tcBorders>
              <w:top w:val="nil"/>
            </w:tcBorders>
          </w:tcPr>
          <w:p w14:paraId="004561B3" w14:textId="77777777" w:rsidR="00E62060" w:rsidRDefault="00E62060">
            <w:pPr>
              <w:rPr>
                <w:sz w:val="2"/>
                <w:szCs w:val="2"/>
              </w:rPr>
            </w:pPr>
          </w:p>
        </w:tc>
        <w:tc>
          <w:tcPr>
            <w:tcW w:w="1855" w:type="dxa"/>
          </w:tcPr>
          <w:p w14:paraId="00C1B26C" w14:textId="77777777" w:rsidR="00E62060" w:rsidRDefault="00E67D74">
            <w:pPr>
              <w:pStyle w:val="TableParagraph"/>
              <w:spacing w:before="60"/>
              <w:ind w:left="498"/>
              <w:rPr>
                <w:sz w:val="20"/>
              </w:rPr>
            </w:pPr>
            <w:r>
              <w:rPr>
                <w:spacing w:val="-2"/>
                <w:sz w:val="20"/>
              </w:rPr>
              <w:t>S0/0/1</w:t>
            </w:r>
          </w:p>
        </w:tc>
        <w:tc>
          <w:tcPr>
            <w:tcW w:w="2249" w:type="dxa"/>
          </w:tcPr>
          <w:p w14:paraId="21E69B06" w14:textId="77777777" w:rsidR="00E62060" w:rsidRDefault="00E67D74">
            <w:pPr>
              <w:pStyle w:val="TableParagraph"/>
              <w:spacing w:before="60"/>
              <w:ind w:right="576"/>
              <w:rPr>
                <w:sz w:val="20"/>
              </w:rPr>
            </w:pPr>
            <w:r>
              <w:rPr>
                <w:spacing w:val="-2"/>
                <w:sz w:val="20"/>
              </w:rPr>
              <w:t>10.2.2.1</w:t>
            </w:r>
          </w:p>
        </w:tc>
        <w:tc>
          <w:tcPr>
            <w:tcW w:w="3034" w:type="dxa"/>
          </w:tcPr>
          <w:p w14:paraId="26D60977" w14:textId="77777777" w:rsidR="00E62060" w:rsidRDefault="00E67D74">
            <w:pPr>
              <w:pStyle w:val="TableParagraph"/>
              <w:spacing w:before="60"/>
              <w:ind w:left="759" w:right="752"/>
              <w:rPr>
                <w:sz w:val="20"/>
              </w:rPr>
            </w:pPr>
            <w:r>
              <w:rPr>
                <w:spacing w:val="-2"/>
                <w:sz w:val="20"/>
              </w:rPr>
              <w:t>255.255.255.252</w:t>
            </w:r>
          </w:p>
        </w:tc>
      </w:tr>
      <w:tr w:rsidR="00E62060" w14:paraId="2AE7CA27" w14:textId="77777777">
        <w:trPr>
          <w:trHeight w:val="350"/>
        </w:trPr>
        <w:tc>
          <w:tcPr>
            <w:tcW w:w="3159" w:type="dxa"/>
            <w:vMerge w:val="restart"/>
          </w:tcPr>
          <w:p w14:paraId="37694732" w14:textId="77777777" w:rsidR="00E62060" w:rsidRDefault="00E62060">
            <w:pPr>
              <w:pStyle w:val="TableParagraph"/>
              <w:spacing w:before="9"/>
              <w:ind w:left="0" w:right="0"/>
              <w:jc w:val="left"/>
              <w:rPr>
                <w:b/>
                <w:sz w:val="20"/>
              </w:rPr>
            </w:pPr>
          </w:p>
          <w:p w14:paraId="5CDD0854" w14:textId="77777777" w:rsidR="00E62060" w:rsidRDefault="00E67D74">
            <w:pPr>
              <w:pStyle w:val="TableParagraph"/>
              <w:spacing w:before="0"/>
              <w:ind w:left="781" w:right="776"/>
              <w:rPr>
                <w:sz w:val="20"/>
              </w:rPr>
            </w:pPr>
            <w:r>
              <w:rPr>
                <w:spacing w:val="-5"/>
                <w:sz w:val="20"/>
              </w:rPr>
              <w:t>R3</w:t>
            </w:r>
          </w:p>
        </w:tc>
        <w:tc>
          <w:tcPr>
            <w:tcW w:w="1855" w:type="dxa"/>
          </w:tcPr>
          <w:p w14:paraId="26955D14" w14:textId="77777777" w:rsidR="00E62060" w:rsidRDefault="00E67D74">
            <w:pPr>
              <w:pStyle w:val="TableParagraph"/>
              <w:ind w:left="498"/>
              <w:rPr>
                <w:sz w:val="20"/>
              </w:rPr>
            </w:pPr>
            <w:r>
              <w:rPr>
                <w:spacing w:val="-2"/>
                <w:sz w:val="20"/>
              </w:rPr>
              <w:t>S0/0/1</w:t>
            </w:r>
          </w:p>
        </w:tc>
        <w:tc>
          <w:tcPr>
            <w:tcW w:w="2249" w:type="dxa"/>
          </w:tcPr>
          <w:p w14:paraId="4B208495" w14:textId="77777777" w:rsidR="00E62060" w:rsidRDefault="00E67D74">
            <w:pPr>
              <w:pStyle w:val="TableParagraph"/>
              <w:ind w:right="576"/>
              <w:rPr>
                <w:sz w:val="20"/>
              </w:rPr>
            </w:pPr>
            <w:r>
              <w:rPr>
                <w:spacing w:val="-2"/>
                <w:sz w:val="20"/>
              </w:rPr>
              <w:t>10.2.2.2</w:t>
            </w:r>
          </w:p>
        </w:tc>
        <w:tc>
          <w:tcPr>
            <w:tcW w:w="3034" w:type="dxa"/>
          </w:tcPr>
          <w:p w14:paraId="398B2A6F" w14:textId="77777777" w:rsidR="00E62060" w:rsidRDefault="00E67D74">
            <w:pPr>
              <w:pStyle w:val="TableParagraph"/>
              <w:ind w:left="759" w:right="751"/>
              <w:rPr>
                <w:sz w:val="20"/>
              </w:rPr>
            </w:pPr>
            <w:r>
              <w:rPr>
                <w:spacing w:val="-2"/>
                <w:sz w:val="20"/>
              </w:rPr>
              <w:t>255.255.255.252</w:t>
            </w:r>
          </w:p>
        </w:tc>
      </w:tr>
      <w:tr w:rsidR="00E62060" w14:paraId="7003AAFE" w14:textId="77777777">
        <w:trPr>
          <w:trHeight w:val="350"/>
        </w:trPr>
        <w:tc>
          <w:tcPr>
            <w:tcW w:w="3159" w:type="dxa"/>
            <w:vMerge/>
            <w:tcBorders>
              <w:top w:val="nil"/>
            </w:tcBorders>
          </w:tcPr>
          <w:p w14:paraId="19430E3D" w14:textId="77777777" w:rsidR="00E62060" w:rsidRDefault="00E62060">
            <w:pPr>
              <w:rPr>
                <w:sz w:val="2"/>
                <w:szCs w:val="2"/>
              </w:rPr>
            </w:pPr>
          </w:p>
        </w:tc>
        <w:tc>
          <w:tcPr>
            <w:tcW w:w="1855" w:type="dxa"/>
          </w:tcPr>
          <w:p w14:paraId="3C860C5B" w14:textId="77777777" w:rsidR="00E62060" w:rsidRDefault="00E67D74">
            <w:pPr>
              <w:pStyle w:val="TableParagraph"/>
              <w:ind w:left="498"/>
              <w:rPr>
                <w:sz w:val="20"/>
              </w:rPr>
            </w:pPr>
            <w:r>
              <w:rPr>
                <w:spacing w:val="-4"/>
                <w:sz w:val="20"/>
              </w:rPr>
              <w:t>Fa0/0</w:t>
            </w:r>
          </w:p>
        </w:tc>
        <w:tc>
          <w:tcPr>
            <w:tcW w:w="2249" w:type="dxa"/>
          </w:tcPr>
          <w:p w14:paraId="7D94E2DC" w14:textId="77777777" w:rsidR="00E62060" w:rsidRDefault="00E67D74">
            <w:pPr>
              <w:pStyle w:val="TableParagraph"/>
              <w:ind w:right="579"/>
              <w:rPr>
                <w:sz w:val="20"/>
              </w:rPr>
            </w:pPr>
            <w:r>
              <w:rPr>
                <w:spacing w:val="-2"/>
                <w:sz w:val="20"/>
              </w:rPr>
              <w:t>192.168.3.1</w:t>
            </w:r>
          </w:p>
        </w:tc>
        <w:tc>
          <w:tcPr>
            <w:tcW w:w="3034" w:type="dxa"/>
          </w:tcPr>
          <w:p w14:paraId="53D01006" w14:textId="77777777" w:rsidR="00E62060" w:rsidRDefault="00E67D74">
            <w:pPr>
              <w:pStyle w:val="TableParagraph"/>
              <w:ind w:left="758" w:right="752"/>
              <w:rPr>
                <w:sz w:val="20"/>
              </w:rPr>
            </w:pPr>
            <w:r>
              <w:rPr>
                <w:spacing w:val="-2"/>
                <w:sz w:val="20"/>
              </w:rPr>
              <w:t>255.255.255.0</w:t>
            </w:r>
          </w:p>
        </w:tc>
      </w:tr>
      <w:tr w:rsidR="00E62060" w14:paraId="2D38AC5C" w14:textId="77777777">
        <w:trPr>
          <w:trHeight w:val="350"/>
        </w:trPr>
        <w:tc>
          <w:tcPr>
            <w:tcW w:w="3159" w:type="dxa"/>
          </w:tcPr>
          <w:p w14:paraId="57C3B2EE" w14:textId="77777777" w:rsidR="00E62060" w:rsidRDefault="00E67D74">
            <w:pPr>
              <w:pStyle w:val="TableParagraph"/>
              <w:ind w:left="782" w:right="776"/>
              <w:rPr>
                <w:sz w:val="20"/>
              </w:rPr>
            </w:pPr>
            <w:r>
              <w:rPr>
                <w:sz w:val="20"/>
              </w:rPr>
              <w:t>TACACS+</w:t>
            </w:r>
            <w:r>
              <w:rPr>
                <w:spacing w:val="-11"/>
                <w:sz w:val="20"/>
              </w:rPr>
              <w:t xml:space="preserve"> </w:t>
            </w:r>
            <w:r>
              <w:rPr>
                <w:spacing w:val="-2"/>
                <w:sz w:val="20"/>
              </w:rPr>
              <w:t>Server</w:t>
            </w:r>
          </w:p>
        </w:tc>
        <w:tc>
          <w:tcPr>
            <w:tcW w:w="1855" w:type="dxa"/>
          </w:tcPr>
          <w:p w14:paraId="09B43A98" w14:textId="77777777" w:rsidR="00E62060" w:rsidRDefault="00E67D74">
            <w:pPr>
              <w:pStyle w:val="TableParagraph"/>
              <w:ind w:left="495"/>
              <w:rPr>
                <w:sz w:val="20"/>
              </w:rPr>
            </w:pPr>
            <w:r>
              <w:rPr>
                <w:spacing w:val="-5"/>
                <w:sz w:val="20"/>
              </w:rPr>
              <w:t>NIC</w:t>
            </w:r>
          </w:p>
        </w:tc>
        <w:tc>
          <w:tcPr>
            <w:tcW w:w="2249" w:type="dxa"/>
          </w:tcPr>
          <w:p w14:paraId="62387C6F" w14:textId="77777777" w:rsidR="00E62060" w:rsidRDefault="00E67D74">
            <w:pPr>
              <w:pStyle w:val="TableParagraph"/>
              <w:ind w:right="579"/>
              <w:rPr>
                <w:sz w:val="20"/>
              </w:rPr>
            </w:pPr>
            <w:r>
              <w:rPr>
                <w:spacing w:val="-2"/>
                <w:sz w:val="20"/>
              </w:rPr>
              <w:t>192.168.2.2</w:t>
            </w:r>
          </w:p>
        </w:tc>
        <w:tc>
          <w:tcPr>
            <w:tcW w:w="3034" w:type="dxa"/>
          </w:tcPr>
          <w:p w14:paraId="2C0A9667" w14:textId="77777777" w:rsidR="00E62060" w:rsidRDefault="00E67D74">
            <w:pPr>
              <w:pStyle w:val="TableParagraph"/>
              <w:ind w:left="758" w:right="752"/>
              <w:rPr>
                <w:sz w:val="20"/>
              </w:rPr>
            </w:pPr>
            <w:r>
              <w:rPr>
                <w:spacing w:val="-2"/>
                <w:sz w:val="20"/>
              </w:rPr>
              <w:t>255.255.255.0</w:t>
            </w:r>
          </w:p>
        </w:tc>
      </w:tr>
      <w:tr w:rsidR="00E62060" w14:paraId="7341E579" w14:textId="77777777">
        <w:trPr>
          <w:trHeight w:val="350"/>
        </w:trPr>
        <w:tc>
          <w:tcPr>
            <w:tcW w:w="3159" w:type="dxa"/>
          </w:tcPr>
          <w:p w14:paraId="72390F13" w14:textId="77777777" w:rsidR="00E62060" w:rsidRDefault="00E67D74">
            <w:pPr>
              <w:pStyle w:val="TableParagraph"/>
              <w:ind w:left="782" w:right="776"/>
              <w:rPr>
                <w:sz w:val="20"/>
              </w:rPr>
            </w:pPr>
            <w:r>
              <w:rPr>
                <w:sz w:val="20"/>
              </w:rPr>
              <w:t>RADIUS</w:t>
            </w:r>
            <w:r>
              <w:rPr>
                <w:spacing w:val="-6"/>
                <w:sz w:val="20"/>
              </w:rPr>
              <w:t xml:space="preserve"> </w:t>
            </w:r>
            <w:r>
              <w:rPr>
                <w:spacing w:val="-2"/>
                <w:sz w:val="20"/>
              </w:rPr>
              <w:t>Server</w:t>
            </w:r>
          </w:p>
        </w:tc>
        <w:tc>
          <w:tcPr>
            <w:tcW w:w="1855" w:type="dxa"/>
          </w:tcPr>
          <w:p w14:paraId="12043AF3" w14:textId="77777777" w:rsidR="00E62060" w:rsidRDefault="00E67D74">
            <w:pPr>
              <w:pStyle w:val="TableParagraph"/>
              <w:ind w:left="495"/>
              <w:rPr>
                <w:sz w:val="20"/>
              </w:rPr>
            </w:pPr>
            <w:r>
              <w:rPr>
                <w:spacing w:val="-5"/>
                <w:sz w:val="20"/>
              </w:rPr>
              <w:t>NIC</w:t>
            </w:r>
          </w:p>
        </w:tc>
        <w:tc>
          <w:tcPr>
            <w:tcW w:w="2249" w:type="dxa"/>
          </w:tcPr>
          <w:p w14:paraId="4756373F" w14:textId="77777777" w:rsidR="00E62060" w:rsidRDefault="00E67D74">
            <w:pPr>
              <w:pStyle w:val="TableParagraph"/>
              <w:ind w:right="579"/>
              <w:rPr>
                <w:sz w:val="20"/>
              </w:rPr>
            </w:pPr>
            <w:r>
              <w:rPr>
                <w:spacing w:val="-2"/>
                <w:sz w:val="20"/>
              </w:rPr>
              <w:t>192.168.3.2</w:t>
            </w:r>
          </w:p>
        </w:tc>
        <w:tc>
          <w:tcPr>
            <w:tcW w:w="3034" w:type="dxa"/>
          </w:tcPr>
          <w:p w14:paraId="519243DA" w14:textId="77777777" w:rsidR="00E62060" w:rsidRDefault="00E67D74">
            <w:pPr>
              <w:pStyle w:val="TableParagraph"/>
              <w:ind w:left="758" w:right="752"/>
              <w:rPr>
                <w:sz w:val="20"/>
              </w:rPr>
            </w:pPr>
            <w:r>
              <w:rPr>
                <w:spacing w:val="-2"/>
                <w:sz w:val="20"/>
              </w:rPr>
              <w:t>255.255.255.0</w:t>
            </w:r>
          </w:p>
        </w:tc>
      </w:tr>
      <w:tr w:rsidR="00E62060" w14:paraId="685E339F" w14:textId="77777777">
        <w:trPr>
          <w:trHeight w:val="350"/>
        </w:trPr>
        <w:tc>
          <w:tcPr>
            <w:tcW w:w="3159" w:type="dxa"/>
          </w:tcPr>
          <w:p w14:paraId="420D46A6" w14:textId="77777777" w:rsidR="00E62060" w:rsidRDefault="00E67D74">
            <w:pPr>
              <w:pStyle w:val="TableParagraph"/>
              <w:ind w:left="781" w:right="776"/>
              <w:rPr>
                <w:sz w:val="20"/>
              </w:rPr>
            </w:pPr>
            <w:r>
              <w:rPr>
                <w:spacing w:val="-2"/>
                <w:sz w:val="20"/>
              </w:rPr>
              <w:t>PC-</w:t>
            </w:r>
            <w:r>
              <w:rPr>
                <w:spacing w:val="-10"/>
                <w:sz w:val="20"/>
              </w:rPr>
              <w:t>A</w:t>
            </w:r>
          </w:p>
        </w:tc>
        <w:tc>
          <w:tcPr>
            <w:tcW w:w="1855" w:type="dxa"/>
          </w:tcPr>
          <w:p w14:paraId="125C132B" w14:textId="77777777" w:rsidR="00E62060" w:rsidRDefault="00E67D74">
            <w:pPr>
              <w:pStyle w:val="TableParagraph"/>
              <w:ind w:left="495"/>
              <w:rPr>
                <w:sz w:val="20"/>
              </w:rPr>
            </w:pPr>
            <w:r>
              <w:rPr>
                <w:spacing w:val="-5"/>
                <w:sz w:val="20"/>
              </w:rPr>
              <w:t>NIC</w:t>
            </w:r>
          </w:p>
        </w:tc>
        <w:tc>
          <w:tcPr>
            <w:tcW w:w="2249" w:type="dxa"/>
          </w:tcPr>
          <w:p w14:paraId="71580952" w14:textId="77777777" w:rsidR="00E62060" w:rsidRDefault="00E67D74">
            <w:pPr>
              <w:pStyle w:val="TableParagraph"/>
              <w:ind w:right="579"/>
              <w:rPr>
                <w:sz w:val="20"/>
              </w:rPr>
            </w:pPr>
            <w:r>
              <w:rPr>
                <w:spacing w:val="-2"/>
                <w:sz w:val="20"/>
              </w:rPr>
              <w:t>192.168.1.3</w:t>
            </w:r>
          </w:p>
        </w:tc>
        <w:tc>
          <w:tcPr>
            <w:tcW w:w="3034" w:type="dxa"/>
          </w:tcPr>
          <w:p w14:paraId="596A918A" w14:textId="77777777" w:rsidR="00E62060" w:rsidRDefault="00E67D74">
            <w:pPr>
              <w:pStyle w:val="TableParagraph"/>
              <w:ind w:left="758" w:right="752"/>
              <w:rPr>
                <w:sz w:val="20"/>
              </w:rPr>
            </w:pPr>
            <w:r>
              <w:rPr>
                <w:spacing w:val="-2"/>
                <w:sz w:val="20"/>
              </w:rPr>
              <w:t>255.255.255.0</w:t>
            </w:r>
          </w:p>
        </w:tc>
      </w:tr>
      <w:tr w:rsidR="00E62060" w14:paraId="5041D34B" w14:textId="77777777">
        <w:trPr>
          <w:trHeight w:val="349"/>
        </w:trPr>
        <w:tc>
          <w:tcPr>
            <w:tcW w:w="3159" w:type="dxa"/>
          </w:tcPr>
          <w:p w14:paraId="00EF4876" w14:textId="77777777" w:rsidR="00E62060" w:rsidRDefault="00E67D74">
            <w:pPr>
              <w:pStyle w:val="TableParagraph"/>
              <w:ind w:left="781" w:right="776"/>
              <w:rPr>
                <w:sz w:val="20"/>
              </w:rPr>
            </w:pPr>
            <w:r>
              <w:rPr>
                <w:spacing w:val="-2"/>
                <w:sz w:val="20"/>
              </w:rPr>
              <w:t>PC-</w:t>
            </w:r>
            <w:r>
              <w:rPr>
                <w:spacing w:val="-10"/>
                <w:sz w:val="20"/>
              </w:rPr>
              <w:t>B</w:t>
            </w:r>
          </w:p>
        </w:tc>
        <w:tc>
          <w:tcPr>
            <w:tcW w:w="1855" w:type="dxa"/>
          </w:tcPr>
          <w:p w14:paraId="76BB8758" w14:textId="77777777" w:rsidR="00E62060" w:rsidRDefault="00E67D74">
            <w:pPr>
              <w:pStyle w:val="TableParagraph"/>
              <w:ind w:left="495"/>
              <w:rPr>
                <w:sz w:val="20"/>
              </w:rPr>
            </w:pPr>
            <w:r>
              <w:rPr>
                <w:spacing w:val="-5"/>
                <w:sz w:val="20"/>
              </w:rPr>
              <w:t>NIC</w:t>
            </w:r>
          </w:p>
        </w:tc>
        <w:tc>
          <w:tcPr>
            <w:tcW w:w="2249" w:type="dxa"/>
          </w:tcPr>
          <w:p w14:paraId="134428D1" w14:textId="77777777" w:rsidR="00E62060" w:rsidRDefault="00E67D74">
            <w:pPr>
              <w:pStyle w:val="TableParagraph"/>
              <w:ind w:right="579"/>
              <w:rPr>
                <w:sz w:val="20"/>
              </w:rPr>
            </w:pPr>
            <w:r>
              <w:rPr>
                <w:spacing w:val="-2"/>
                <w:sz w:val="20"/>
              </w:rPr>
              <w:t>192.168.2.3</w:t>
            </w:r>
          </w:p>
        </w:tc>
        <w:tc>
          <w:tcPr>
            <w:tcW w:w="3034" w:type="dxa"/>
          </w:tcPr>
          <w:p w14:paraId="38DEA3E1" w14:textId="77777777" w:rsidR="00E62060" w:rsidRDefault="00E67D74">
            <w:pPr>
              <w:pStyle w:val="TableParagraph"/>
              <w:ind w:left="758" w:right="752"/>
              <w:rPr>
                <w:sz w:val="20"/>
              </w:rPr>
            </w:pPr>
            <w:r>
              <w:rPr>
                <w:spacing w:val="-2"/>
                <w:sz w:val="20"/>
              </w:rPr>
              <w:t>255.255.255.0</w:t>
            </w:r>
          </w:p>
        </w:tc>
      </w:tr>
      <w:tr w:rsidR="00E62060" w14:paraId="5346B5A4" w14:textId="77777777">
        <w:trPr>
          <w:trHeight w:val="352"/>
        </w:trPr>
        <w:tc>
          <w:tcPr>
            <w:tcW w:w="3159" w:type="dxa"/>
          </w:tcPr>
          <w:p w14:paraId="0853B4F3" w14:textId="77777777" w:rsidR="00E62060" w:rsidRDefault="00E67D74">
            <w:pPr>
              <w:pStyle w:val="TableParagraph"/>
              <w:ind w:left="782" w:right="775"/>
              <w:rPr>
                <w:sz w:val="20"/>
              </w:rPr>
            </w:pPr>
            <w:r>
              <w:rPr>
                <w:spacing w:val="-2"/>
                <w:sz w:val="20"/>
              </w:rPr>
              <w:t>PC-</w:t>
            </w:r>
            <w:r>
              <w:rPr>
                <w:spacing w:val="-10"/>
                <w:sz w:val="20"/>
              </w:rPr>
              <w:t>C</w:t>
            </w:r>
          </w:p>
        </w:tc>
        <w:tc>
          <w:tcPr>
            <w:tcW w:w="1855" w:type="dxa"/>
          </w:tcPr>
          <w:p w14:paraId="0E517372" w14:textId="77777777" w:rsidR="00E62060" w:rsidRDefault="00E67D74">
            <w:pPr>
              <w:pStyle w:val="TableParagraph"/>
              <w:ind w:left="495"/>
              <w:rPr>
                <w:sz w:val="20"/>
              </w:rPr>
            </w:pPr>
            <w:r>
              <w:rPr>
                <w:spacing w:val="-5"/>
                <w:sz w:val="20"/>
              </w:rPr>
              <w:t>NIC</w:t>
            </w:r>
          </w:p>
        </w:tc>
        <w:tc>
          <w:tcPr>
            <w:tcW w:w="2249" w:type="dxa"/>
          </w:tcPr>
          <w:p w14:paraId="65C6937C" w14:textId="77777777" w:rsidR="00E62060" w:rsidRDefault="00E67D74">
            <w:pPr>
              <w:pStyle w:val="TableParagraph"/>
              <w:ind w:right="579"/>
              <w:rPr>
                <w:sz w:val="20"/>
              </w:rPr>
            </w:pPr>
            <w:r>
              <w:rPr>
                <w:spacing w:val="-2"/>
                <w:sz w:val="20"/>
              </w:rPr>
              <w:t>192.168.3.3</w:t>
            </w:r>
          </w:p>
        </w:tc>
        <w:tc>
          <w:tcPr>
            <w:tcW w:w="3034" w:type="dxa"/>
          </w:tcPr>
          <w:p w14:paraId="0E14E94C" w14:textId="77777777" w:rsidR="00E62060" w:rsidRDefault="00E67D74">
            <w:pPr>
              <w:pStyle w:val="TableParagraph"/>
              <w:ind w:left="758" w:right="752"/>
              <w:rPr>
                <w:sz w:val="20"/>
              </w:rPr>
            </w:pPr>
            <w:r>
              <w:rPr>
                <w:spacing w:val="-2"/>
                <w:sz w:val="20"/>
              </w:rPr>
              <w:t>255.255.255.0</w:t>
            </w:r>
          </w:p>
        </w:tc>
      </w:tr>
    </w:tbl>
    <w:p w14:paraId="5AB334C9" w14:textId="77777777" w:rsidR="00E62060" w:rsidRDefault="00E62060">
      <w:pPr>
        <w:rPr>
          <w:sz w:val="20"/>
        </w:rPr>
        <w:sectPr w:rsidR="00E62060">
          <w:footerReference w:type="default" r:id="rId8"/>
          <w:type w:val="continuous"/>
          <w:pgSz w:w="12240" w:h="15840"/>
          <w:pgMar w:top="720" w:right="860" w:bottom="860" w:left="860" w:header="0" w:footer="672" w:gutter="0"/>
          <w:pgNumType w:start="1"/>
          <w:cols w:space="720"/>
        </w:sectPr>
      </w:pPr>
    </w:p>
    <w:p w14:paraId="27FCE58D" w14:textId="77777777" w:rsidR="00E62060" w:rsidRDefault="00E62060">
      <w:pPr>
        <w:pStyle w:val="BodyText"/>
        <w:spacing w:before="7"/>
        <w:rPr>
          <w:b/>
          <w:sz w:val="14"/>
        </w:rPr>
      </w:pPr>
    </w:p>
    <w:p w14:paraId="2BFF2698" w14:textId="77777777" w:rsidR="00E62060" w:rsidRDefault="00E67D74">
      <w:pPr>
        <w:spacing w:before="92"/>
        <w:ind w:left="220"/>
        <w:rPr>
          <w:b/>
          <w:sz w:val="24"/>
        </w:rPr>
      </w:pPr>
      <w:r>
        <w:rPr>
          <w:b/>
          <w:sz w:val="24"/>
        </w:rPr>
        <w:t>Learning</w:t>
      </w:r>
      <w:r>
        <w:rPr>
          <w:b/>
          <w:spacing w:val="-2"/>
          <w:sz w:val="24"/>
        </w:rPr>
        <w:t xml:space="preserve"> Objectives</w:t>
      </w:r>
    </w:p>
    <w:p w14:paraId="76785CEC" w14:textId="77777777" w:rsidR="00E62060" w:rsidRDefault="00E67D74">
      <w:pPr>
        <w:pStyle w:val="ListParagraph"/>
        <w:numPr>
          <w:ilvl w:val="0"/>
          <w:numId w:val="1"/>
        </w:numPr>
        <w:tabs>
          <w:tab w:val="left" w:pos="1300"/>
          <w:tab w:val="left" w:pos="1301"/>
        </w:tabs>
        <w:spacing w:before="121"/>
        <w:ind w:hanging="361"/>
        <w:rPr>
          <w:sz w:val="20"/>
        </w:rPr>
      </w:pPr>
      <w:r>
        <w:rPr>
          <w:sz w:val="20"/>
        </w:rPr>
        <w:lastRenderedPageBreak/>
        <w:t>Configure</w:t>
      </w:r>
      <w:r>
        <w:rPr>
          <w:spacing w:val="-4"/>
          <w:sz w:val="20"/>
        </w:rPr>
        <w:t xml:space="preserve"> </w:t>
      </w:r>
      <w:r>
        <w:rPr>
          <w:sz w:val="20"/>
        </w:rPr>
        <w:t>a</w:t>
      </w:r>
      <w:r>
        <w:rPr>
          <w:spacing w:val="-5"/>
          <w:sz w:val="20"/>
        </w:rPr>
        <w:t xml:space="preserve"> </w:t>
      </w:r>
      <w:r>
        <w:rPr>
          <w:sz w:val="20"/>
        </w:rPr>
        <w:t>local</w:t>
      </w:r>
      <w:r>
        <w:rPr>
          <w:spacing w:val="-6"/>
          <w:sz w:val="20"/>
        </w:rPr>
        <w:t xml:space="preserve"> </w:t>
      </w:r>
      <w:r>
        <w:rPr>
          <w:sz w:val="20"/>
        </w:rPr>
        <w:t>user</w:t>
      </w:r>
      <w:r>
        <w:rPr>
          <w:spacing w:val="-5"/>
          <w:sz w:val="20"/>
        </w:rPr>
        <w:t xml:space="preserve"> </w:t>
      </w:r>
      <w:r>
        <w:rPr>
          <w:sz w:val="20"/>
        </w:rPr>
        <w:t>account</w:t>
      </w:r>
      <w:r>
        <w:rPr>
          <w:spacing w:val="-6"/>
          <w:sz w:val="20"/>
        </w:rPr>
        <w:t xml:space="preserve"> </w:t>
      </w:r>
      <w:r>
        <w:rPr>
          <w:sz w:val="20"/>
        </w:rPr>
        <w:t>on</w:t>
      </w:r>
      <w:r>
        <w:rPr>
          <w:spacing w:val="-7"/>
          <w:sz w:val="20"/>
        </w:rPr>
        <w:t xml:space="preserve"> </w:t>
      </w:r>
      <w:r>
        <w:rPr>
          <w:sz w:val="20"/>
        </w:rPr>
        <w:t>R1</w:t>
      </w:r>
      <w:r>
        <w:rPr>
          <w:spacing w:val="-4"/>
          <w:sz w:val="20"/>
        </w:rPr>
        <w:t xml:space="preserve"> </w:t>
      </w:r>
      <w:r>
        <w:rPr>
          <w:sz w:val="20"/>
        </w:rPr>
        <w:t>and</w:t>
      </w:r>
      <w:r>
        <w:rPr>
          <w:spacing w:val="-7"/>
          <w:sz w:val="20"/>
        </w:rPr>
        <w:t xml:space="preserve"> </w:t>
      </w:r>
      <w:r>
        <w:rPr>
          <w:sz w:val="20"/>
        </w:rPr>
        <w:t>authenticate</w:t>
      </w:r>
      <w:r>
        <w:rPr>
          <w:spacing w:val="-2"/>
          <w:sz w:val="20"/>
        </w:rPr>
        <w:t xml:space="preserve"> </w:t>
      </w:r>
      <w:r>
        <w:rPr>
          <w:sz w:val="20"/>
        </w:rPr>
        <w:t>on</w:t>
      </w:r>
      <w:r>
        <w:rPr>
          <w:spacing w:val="-8"/>
          <w:sz w:val="20"/>
        </w:rPr>
        <w:t xml:space="preserve"> </w:t>
      </w:r>
      <w:r>
        <w:rPr>
          <w:sz w:val="20"/>
        </w:rPr>
        <w:t>the</w:t>
      </w:r>
      <w:r>
        <w:rPr>
          <w:spacing w:val="-7"/>
          <w:sz w:val="20"/>
        </w:rPr>
        <w:t xml:space="preserve"> </w:t>
      </w:r>
      <w:r>
        <w:rPr>
          <w:sz w:val="20"/>
        </w:rPr>
        <w:t>console</w:t>
      </w:r>
      <w:r>
        <w:rPr>
          <w:spacing w:val="-5"/>
          <w:sz w:val="20"/>
        </w:rPr>
        <w:t xml:space="preserve"> </w:t>
      </w:r>
      <w:r>
        <w:rPr>
          <w:sz w:val="20"/>
        </w:rPr>
        <w:t>and</w:t>
      </w:r>
      <w:r>
        <w:rPr>
          <w:spacing w:val="-5"/>
          <w:sz w:val="20"/>
        </w:rPr>
        <w:t xml:space="preserve"> </w:t>
      </w:r>
      <w:r>
        <w:rPr>
          <w:sz w:val="20"/>
        </w:rPr>
        <w:t>VTY</w:t>
      </w:r>
      <w:r>
        <w:rPr>
          <w:spacing w:val="-6"/>
          <w:sz w:val="20"/>
        </w:rPr>
        <w:t xml:space="preserve"> </w:t>
      </w:r>
      <w:r>
        <w:rPr>
          <w:sz w:val="20"/>
        </w:rPr>
        <w:t>lines</w:t>
      </w:r>
      <w:r>
        <w:rPr>
          <w:spacing w:val="-4"/>
          <w:sz w:val="20"/>
        </w:rPr>
        <w:t xml:space="preserve"> </w:t>
      </w:r>
      <w:r>
        <w:rPr>
          <w:sz w:val="20"/>
        </w:rPr>
        <w:t>using</w:t>
      </w:r>
      <w:r>
        <w:rPr>
          <w:spacing w:val="-5"/>
          <w:sz w:val="20"/>
        </w:rPr>
        <w:t xml:space="preserve"> </w:t>
      </w:r>
      <w:r>
        <w:rPr>
          <w:sz w:val="20"/>
        </w:rPr>
        <w:t>local</w:t>
      </w:r>
      <w:r>
        <w:rPr>
          <w:spacing w:val="-5"/>
          <w:sz w:val="20"/>
        </w:rPr>
        <w:t xml:space="preserve"> </w:t>
      </w:r>
      <w:r>
        <w:rPr>
          <w:spacing w:val="-4"/>
          <w:sz w:val="20"/>
        </w:rPr>
        <w:t>AAA.</w:t>
      </w:r>
    </w:p>
    <w:p w14:paraId="0291C36C" w14:textId="77777777" w:rsidR="00E62060" w:rsidRDefault="00E67D74">
      <w:pPr>
        <w:pStyle w:val="ListParagraph"/>
        <w:numPr>
          <w:ilvl w:val="0"/>
          <w:numId w:val="1"/>
        </w:numPr>
        <w:tabs>
          <w:tab w:val="left" w:pos="1300"/>
          <w:tab w:val="left" w:pos="1301"/>
        </w:tabs>
        <w:ind w:hanging="361"/>
        <w:rPr>
          <w:sz w:val="20"/>
        </w:rPr>
      </w:pPr>
      <w:r>
        <w:rPr>
          <w:sz w:val="20"/>
        </w:rPr>
        <w:t>Verify</w:t>
      </w:r>
      <w:r>
        <w:rPr>
          <w:spacing w:val="-5"/>
          <w:sz w:val="20"/>
        </w:rPr>
        <w:t xml:space="preserve"> </w:t>
      </w:r>
      <w:r>
        <w:rPr>
          <w:sz w:val="20"/>
        </w:rPr>
        <w:t>local</w:t>
      </w:r>
      <w:r>
        <w:rPr>
          <w:spacing w:val="-7"/>
          <w:sz w:val="20"/>
        </w:rPr>
        <w:t xml:space="preserve"> </w:t>
      </w:r>
      <w:r>
        <w:rPr>
          <w:sz w:val="20"/>
        </w:rPr>
        <w:t>AAA</w:t>
      </w:r>
      <w:r>
        <w:rPr>
          <w:spacing w:val="-5"/>
          <w:sz w:val="20"/>
        </w:rPr>
        <w:t xml:space="preserve"> </w:t>
      </w:r>
      <w:r>
        <w:rPr>
          <w:sz w:val="20"/>
        </w:rPr>
        <w:t>authentication</w:t>
      </w:r>
      <w:r>
        <w:rPr>
          <w:spacing w:val="-5"/>
          <w:sz w:val="20"/>
        </w:rPr>
        <w:t xml:space="preserve"> </w:t>
      </w:r>
      <w:r>
        <w:rPr>
          <w:sz w:val="20"/>
        </w:rPr>
        <w:t>from</w:t>
      </w:r>
      <w:r>
        <w:rPr>
          <w:spacing w:val="-3"/>
          <w:sz w:val="20"/>
        </w:rPr>
        <w:t xml:space="preserve"> </w:t>
      </w:r>
      <w:r>
        <w:rPr>
          <w:sz w:val="20"/>
        </w:rPr>
        <w:t>the</w:t>
      </w:r>
      <w:r>
        <w:rPr>
          <w:spacing w:val="-5"/>
          <w:sz w:val="20"/>
        </w:rPr>
        <w:t xml:space="preserve"> </w:t>
      </w:r>
      <w:r>
        <w:rPr>
          <w:sz w:val="20"/>
        </w:rPr>
        <w:t>R1</w:t>
      </w:r>
      <w:r>
        <w:rPr>
          <w:spacing w:val="-7"/>
          <w:sz w:val="20"/>
        </w:rPr>
        <w:t xml:space="preserve"> </w:t>
      </w:r>
      <w:r>
        <w:rPr>
          <w:sz w:val="20"/>
        </w:rPr>
        <w:t>console</w:t>
      </w:r>
      <w:r>
        <w:rPr>
          <w:spacing w:val="-4"/>
          <w:sz w:val="20"/>
        </w:rPr>
        <w:t xml:space="preserve"> </w:t>
      </w:r>
      <w:r>
        <w:rPr>
          <w:sz w:val="20"/>
        </w:rPr>
        <w:t>and</w:t>
      </w:r>
      <w:r>
        <w:rPr>
          <w:spacing w:val="-7"/>
          <w:sz w:val="20"/>
        </w:rPr>
        <w:t xml:space="preserve"> </w:t>
      </w:r>
      <w:r>
        <w:rPr>
          <w:sz w:val="20"/>
        </w:rPr>
        <w:t>the</w:t>
      </w:r>
      <w:r>
        <w:rPr>
          <w:spacing w:val="-5"/>
          <w:sz w:val="20"/>
        </w:rPr>
        <w:t xml:space="preserve"> </w:t>
      </w:r>
      <w:r>
        <w:rPr>
          <w:sz w:val="20"/>
        </w:rPr>
        <w:t>PC-A</w:t>
      </w:r>
      <w:r>
        <w:rPr>
          <w:spacing w:val="-7"/>
          <w:sz w:val="20"/>
        </w:rPr>
        <w:t xml:space="preserve"> </w:t>
      </w:r>
      <w:r>
        <w:rPr>
          <w:spacing w:val="-2"/>
          <w:sz w:val="20"/>
        </w:rPr>
        <w:t>client.</w:t>
      </w:r>
    </w:p>
    <w:p w14:paraId="2D02B91D" w14:textId="77777777" w:rsidR="00E62060" w:rsidRDefault="00E67D74">
      <w:pPr>
        <w:pStyle w:val="ListParagraph"/>
        <w:numPr>
          <w:ilvl w:val="0"/>
          <w:numId w:val="1"/>
        </w:numPr>
        <w:tabs>
          <w:tab w:val="left" w:pos="1300"/>
          <w:tab w:val="left" w:pos="1301"/>
        </w:tabs>
        <w:spacing w:before="60"/>
        <w:ind w:hanging="361"/>
        <w:rPr>
          <w:sz w:val="20"/>
        </w:rPr>
      </w:pPr>
      <w:r>
        <w:rPr>
          <w:sz w:val="20"/>
        </w:rPr>
        <w:t>Configure</w:t>
      </w:r>
      <w:r>
        <w:rPr>
          <w:spacing w:val="-9"/>
          <w:sz w:val="20"/>
        </w:rPr>
        <w:t xml:space="preserve"> </w:t>
      </w:r>
      <w:r>
        <w:rPr>
          <w:sz w:val="20"/>
        </w:rPr>
        <w:t>a</w:t>
      </w:r>
      <w:r>
        <w:rPr>
          <w:spacing w:val="-10"/>
          <w:sz w:val="20"/>
        </w:rPr>
        <w:t xml:space="preserve"> </w:t>
      </w:r>
      <w:r>
        <w:rPr>
          <w:sz w:val="20"/>
        </w:rPr>
        <w:t>server-based</w:t>
      </w:r>
      <w:r>
        <w:rPr>
          <w:spacing w:val="-9"/>
          <w:sz w:val="20"/>
        </w:rPr>
        <w:t xml:space="preserve"> </w:t>
      </w:r>
      <w:r>
        <w:rPr>
          <w:sz w:val="20"/>
        </w:rPr>
        <w:t>AAA</w:t>
      </w:r>
      <w:r>
        <w:rPr>
          <w:spacing w:val="-8"/>
          <w:sz w:val="20"/>
        </w:rPr>
        <w:t xml:space="preserve"> </w:t>
      </w:r>
      <w:r>
        <w:rPr>
          <w:sz w:val="20"/>
        </w:rPr>
        <w:t>authentication</w:t>
      </w:r>
      <w:r>
        <w:rPr>
          <w:spacing w:val="-9"/>
          <w:sz w:val="20"/>
        </w:rPr>
        <w:t xml:space="preserve"> </w:t>
      </w:r>
      <w:r>
        <w:rPr>
          <w:sz w:val="20"/>
        </w:rPr>
        <w:t>using</w:t>
      </w:r>
      <w:r>
        <w:rPr>
          <w:spacing w:val="-7"/>
          <w:sz w:val="20"/>
        </w:rPr>
        <w:t xml:space="preserve"> </w:t>
      </w:r>
      <w:r>
        <w:rPr>
          <w:spacing w:val="-2"/>
          <w:sz w:val="20"/>
        </w:rPr>
        <w:t>TACACS+.</w:t>
      </w:r>
    </w:p>
    <w:p w14:paraId="5C844DD3" w14:textId="77777777" w:rsidR="00E62060" w:rsidRDefault="00E67D74">
      <w:pPr>
        <w:pStyle w:val="ListParagraph"/>
        <w:numPr>
          <w:ilvl w:val="0"/>
          <w:numId w:val="1"/>
        </w:numPr>
        <w:tabs>
          <w:tab w:val="left" w:pos="1300"/>
          <w:tab w:val="left" w:pos="1301"/>
        </w:tabs>
        <w:ind w:hanging="361"/>
        <w:rPr>
          <w:sz w:val="20"/>
        </w:rPr>
      </w:pPr>
      <w:r>
        <w:rPr>
          <w:sz w:val="20"/>
        </w:rPr>
        <w:t>Verify</w:t>
      </w:r>
      <w:r>
        <w:rPr>
          <w:spacing w:val="-9"/>
          <w:sz w:val="20"/>
        </w:rPr>
        <w:t xml:space="preserve"> </w:t>
      </w:r>
      <w:r>
        <w:rPr>
          <w:sz w:val="20"/>
        </w:rPr>
        <w:t>server-based</w:t>
      </w:r>
      <w:r>
        <w:rPr>
          <w:spacing w:val="-10"/>
          <w:sz w:val="20"/>
        </w:rPr>
        <w:t xml:space="preserve"> </w:t>
      </w:r>
      <w:r>
        <w:rPr>
          <w:sz w:val="20"/>
        </w:rPr>
        <w:t>AAA</w:t>
      </w:r>
      <w:r>
        <w:rPr>
          <w:spacing w:val="-8"/>
          <w:sz w:val="20"/>
        </w:rPr>
        <w:t xml:space="preserve"> </w:t>
      </w:r>
      <w:r>
        <w:rPr>
          <w:sz w:val="20"/>
        </w:rPr>
        <w:t>authentication</w:t>
      </w:r>
      <w:r>
        <w:rPr>
          <w:spacing w:val="-10"/>
          <w:sz w:val="20"/>
        </w:rPr>
        <w:t xml:space="preserve"> </w:t>
      </w:r>
      <w:r>
        <w:rPr>
          <w:sz w:val="20"/>
        </w:rPr>
        <w:t>from</w:t>
      </w:r>
      <w:r>
        <w:rPr>
          <w:spacing w:val="-6"/>
          <w:sz w:val="20"/>
        </w:rPr>
        <w:t xml:space="preserve"> </w:t>
      </w:r>
      <w:r>
        <w:rPr>
          <w:sz w:val="20"/>
        </w:rPr>
        <w:t>PC-B</w:t>
      </w:r>
      <w:r>
        <w:rPr>
          <w:spacing w:val="-11"/>
          <w:sz w:val="20"/>
        </w:rPr>
        <w:t xml:space="preserve"> </w:t>
      </w:r>
      <w:r>
        <w:rPr>
          <w:spacing w:val="-2"/>
          <w:sz w:val="20"/>
        </w:rPr>
        <w:t>client.</w:t>
      </w:r>
    </w:p>
    <w:p w14:paraId="5AAA82A6" w14:textId="77777777" w:rsidR="00E62060" w:rsidRDefault="00E67D74">
      <w:pPr>
        <w:pStyle w:val="ListParagraph"/>
        <w:numPr>
          <w:ilvl w:val="0"/>
          <w:numId w:val="1"/>
        </w:numPr>
        <w:tabs>
          <w:tab w:val="left" w:pos="1300"/>
          <w:tab w:val="left" w:pos="1301"/>
        </w:tabs>
        <w:spacing w:before="60"/>
        <w:ind w:hanging="361"/>
        <w:rPr>
          <w:sz w:val="20"/>
        </w:rPr>
      </w:pPr>
      <w:r>
        <w:rPr>
          <w:sz w:val="20"/>
        </w:rPr>
        <w:t>Configure</w:t>
      </w:r>
      <w:r>
        <w:rPr>
          <w:spacing w:val="-9"/>
          <w:sz w:val="20"/>
        </w:rPr>
        <w:t xml:space="preserve"> </w:t>
      </w:r>
      <w:r>
        <w:rPr>
          <w:sz w:val="20"/>
        </w:rPr>
        <w:t>a</w:t>
      </w:r>
      <w:r>
        <w:rPr>
          <w:spacing w:val="-9"/>
          <w:sz w:val="20"/>
        </w:rPr>
        <w:t xml:space="preserve"> </w:t>
      </w:r>
      <w:r>
        <w:rPr>
          <w:sz w:val="20"/>
        </w:rPr>
        <w:t>server-based</w:t>
      </w:r>
      <w:r>
        <w:rPr>
          <w:spacing w:val="-8"/>
          <w:sz w:val="20"/>
        </w:rPr>
        <w:t xml:space="preserve"> </w:t>
      </w:r>
      <w:r>
        <w:rPr>
          <w:sz w:val="20"/>
        </w:rPr>
        <w:t>AAA</w:t>
      </w:r>
      <w:r>
        <w:rPr>
          <w:spacing w:val="-8"/>
          <w:sz w:val="20"/>
        </w:rPr>
        <w:t xml:space="preserve"> </w:t>
      </w:r>
      <w:r>
        <w:rPr>
          <w:sz w:val="20"/>
        </w:rPr>
        <w:t>authentication</w:t>
      </w:r>
      <w:r>
        <w:rPr>
          <w:spacing w:val="-9"/>
          <w:sz w:val="20"/>
        </w:rPr>
        <w:t xml:space="preserve"> </w:t>
      </w:r>
      <w:r>
        <w:rPr>
          <w:sz w:val="20"/>
        </w:rPr>
        <w:t>using</w:t>
      </w:r>
      <w:r>
        <w:rPr>
          <w:spacing w:val="-8"/>
          <w:sz w:val="20"/>
        </w:rPr>
        <w:t xml:space="preserve"> </w:t>
      </w:r>
      <w:r>
        <w:rPr>
          <w:spacing w:val="-2"/>
          <w:sz w:val="20"/>
        </w:rPr>
        <w:t>RADIUS.</w:t>
      </w:r>
    </w:p>
    <w:p w14:paraId="5A6302D4" w14:textId="77777777" w:rsidR="00E62060" w:rsidRDefault="00E67D74">
      <w:pPr>
        <w:pStyle w:val="ListParagraph"/>
        <w:numPr>
          <w:ilvl w:val="0"/>
          <w:numId w:val="1"/>
        </w:numPr>
        <w:tabs>
          <w:tab w:val="left" w:pos="1300"/>
          <w:tab w:val="left" w:pos="1301"/>
        </w:tabs>
        <w:ind w:hanging="361"/>
        <w:rPr>
          <w:sz w:val="20"/>
        </w:rPr>
      </w:pPr>
      <w:r>
        <w:rPr>
          <w:sz w:val="20"/>
        </w:rPr>
        <w:t>Verify</w:t>
      </w:r>
      <w:r>
        <w:rPr>
          <w:spacing w:val="-10"/>
          <w:sz w:val="20"/>
        </w:rPr>
        <w:t xml:space="preserve"> </w:t>
      </w:r>
      <w:r>
        <w:rPr>
          <w:sz w:val="20"/>
        </w:rPr>
        <w:t>server-based</w:t>
      </w:r>
      <w:r>
        <w:rPr>
          <w:spacing w:val="-10"/>
          <w:sz w:val="20"/>
        </w:rPr>
        <w:t xml:space="preserve"> </w:t>
      </w:r>
      <w:r>
        <w:rPr>
          <w:sz w:val="20"/>
        </w:rPr>
        <w:t>AAA</w:t>
      </w:r>
      <w:r>
        <w:rPr>
          <w:spacing w:val="-8"/>
          <w:sz w:val="20"/>
        </w:rPr>
        <w:t xml:space="preserve"> </w:t>
      </w:r>
      <w:r>
        <w:rPr>
          <w:sz w:val="20"/>
        </w:rPr>
        <w:t>authentication</w:t>
      </w:r>
      <w:r>
        <w:rPr>
          <w:spacing w:val="-11"/>
          <w:sz w:val="20"/>
        </w:rPr>
        <w:t xml:space="preserve"> </w:t>
      </w:r>
      <w:r>
        <w:rPr>
          <w:sz w:val="20"/>
        </w:rPr>
        <w:t>from</w:t>
      </w:r>
      <w:r>
        <w:rPr>
          <w:spacing w:val="-5"/>
          <w:sz w:val="20"/>
        </w:rPr>
        <w:t xml:space="preserve"> </w:t>
      </w:r>
      <w:r>
        <w:rPr>
          <w:sz w:val="20"/>
        </w:rPr>
        <w:t>PC-C</w:t>
      </w:r>
      <w:r>
        <w:rPr>
          <w:spacing w:val="-11"/>
          <w:sz w:val="20"/>
        </w:rPr>
        <w:t xml:space="preserve"> </w:t>
      </w:r>
      <w:r>
        <w:rPr>
          <w:spacing w:val="-2"/>
          <w:sz w:val="20"/>
        </w:rPr>
        <w:t>client.</w:t>
      </w:r>
    </w:p>
    <w:p w14:paraId="237067C4" w14:textId="77777777" w:rsidR="00E62060" w:rsidRDefault="00E62060">
      <w:pPr>
        <w:pStyle w:val="BodyText"/>
        <w:spacing w:before="10"/>
      </w:pPr>
    </w:p>
    <w:p w14:paraId="2A49A17F" w14:textId="3623497E" w:rsidR="00E62060" w:rsidRDefault="00E67D74">
      <w:pPr>
        <w:pStyle w:val="Heading1"/>
      </w:pPr>
      <w:r>
        <w:rPr>
          <w:spacing w:val="-2"/>
        </w:rPr>
        <w:t>In</w:t>
      </w:r>
      <w:r w:rsidR="00A36348">
        <w:rPr>
          <w:spacing w:val="-2"/>
        </w:rPr>
        <w:t>itial Configuration</w:t>
      </w:r>
    </w:p>
    <w:p w14:paraId="72803378" w14:textId="1AEC5584" w:rsidR="002A4B86" w:rsidRDefault="004C1A38">
      <w:pPr>
        <w:pStyle w:val="BodyText"/>
        <w:spacing w:before="117"/>
        <w:ind w:left="400" w:right="220"/>
      </w:pPr>
      <w:r>
        <w:t>The given topology is intended to simulate a network that stretches over three sites</w:t>
      </w:r>
      <w:r w:rsidR="002A4B86">
        <w:t xml:space="preserve"> with high-speed</w:t>
      </w:r>
      <w:r>
        <w:t xml:space="preserve"> serial lines connect</w:t>
      </w:r>
      <w:r w:rsidR="002A4B86">
        <w:t>ing</w:t>
      </w:r>
      <w:r>
        <w:t xml:space="preserve"> the sites. </w:t>
      </w:r>
      <w:r w:rsidR="002A4B86">
        <w:t>We can use the names of the switches at each site when referring to the sites. Thus “site 1” is the site using switch S1, etc. In real life there would, of course, be multiple PCs and other end systems at each site.</w:t>
      </w:r>
    </w:p>
    <w:p w14:paraId="25FFF816" w14:textId="1BBE66F3" w:rsidR="005832D8" w:rsidRDefault="004C1A38">
      <w:pPr>
        <w:pStyle w:val="BodyText"/>
        <w:spacing w:before="117"/>
        <w:ind w:left="400" w:right="220"/>
      </w:pPr>
      <w:r>
        <w:t>When setting up the topology, you will need to add an HWIC-2T interface card to the routers. Do this by going into the router’s physical view, powering down the router (click on the power switch), and dragging an HWIC-2T interface card from the left side of the window to slot #0 on the router (slot #0 is on the right side as seen from the back of the device). Don’t forget to power the router back on.</w:t>
      </w:r>
    </w:p>
    <w:p w14:paraId="672342A7" w14:textId="6EE22812" w:rsidR="004C1A38" w:rsidRDefault="004C1A38">
      <w:pPr>
        <w:pStyle w:val="BodyText"/>
        <w:spacing w:before="117"/>
        <w:ind w:left="400" w:right="220"/>
      </w:pPr>
      <w:r>
        <w:t>After doing this, you will see that the router now has two additional interfaces, Serial0/0/0 and Serial0/0/1.</w:t>
      </w:r>
      <w:r w:rsidR="005832D8">
        <w:t xml:space="preserve"> Use the “Serial DTE” </w:t>
      </w:r>
      <w:r w:rsidR="002A4B86">
        <w:t>line</w:t>
      </w:r>
      <w:r w:rsidR="005832D8">
        <w:t xml:space="preserve"> (red lightning bolt </w:t>
      </w:r>
      <w:r w:rsidR="005832D8" w:rsidRPr="002B4705">
        <w:rPr>
          <w:i/>
          <w:iCs/>
        </w:rPr>
        <w:t>without</w:t>
      </w:r>
      <w:r w:rsidR="005832D8">
        <w:t xml:space="preserve"> a little clock icon) to connect the serial interfaces. You will not see any green connection indicators until IP addresses have been assigned and the interfaces are brought up on </w:t>
      </w:r>
      <w:r w:rsidR="005832D8" w:rsidRPr="005832D8">
        <w:rPr>
          <w:i/>
          <w:iCs/>
        </w:rPr>
        <w:t>both</w:t>
      </w:r>
      <w:r w:rsidR="005832D8">
        <w:t xml:space="preserve"> sides of the connection.</w:t>
      </w:r>
    </w:p>
    <w:p w14:paraId="6FBDED72" w14:textId="2280FBEB" w:rsidR="00AB458E" w:rsidRDefault="00AB458E">
      <w:pPr>
        <w:pStyle w:val="BodyText"/>
        <w:spacing w:before="117"/>
        <w:ind w:left="400" w:right="220"/>
      </w:pPr>
      <w:r>
        <w:t>Set the enable secret to “class” (as usual) on all three routers.</w:t>
      </w:r>
    </w:p>
    <w:p w14:paraId="494D1A72" w14:textId="4AB9028F" w:rsidR="002B4705" w:rsidRDefault="002B4705">
      <w:pPr>
        <w:pStyle w:val="BodyText"/>
        <w:spacing w:before="117"/>
        <w:ind w:left="400" w:right="220"/>
      </w:pPr>
      <w:r>
        <w:t>It is probably a good idea to set up each site independently and check local access as you go by pinging the router interface from the end systems. Pings between sites will not work until routing is configured.</w:t>
      </w:r>
    </w:p>
    <w:p w14:paraId="477AA623" w14:textId="55835A40" w:rsidR="00BD2AC0" w:rsidRDefault="00BD2AC0" w:rsidP="00BD2AC0">
      <w:pPr>
        <w:pStyle w:val="BodyText"/>
        <w:spacing w:before="117"/>
        <w:ind w:left="400" w:right="220"/>
      </w:pPr>
      <w:r>
        <w:t>To configure routing, use RIP version 2 on each router. For example, on R1 do:</w:t>
      </w:r>
    </w:p>
    <w:p w14:paraId="4FC0638F" w14:textId="019C2F0B" w:rsidR="00BD2AC0" w:rsidRPr="00BD2AC0" w:rsidRDefault="00BD2AC0">
      <w:pPr>
        <w:pStyle w:val="BodyText"/>
        <w:spacing w:before="117"/>
        <w:ind w:left="400" w:right="220"/>
        <w:rPr>
          <w:rFonts w:ascii="Courier New" w:hAnsi="Courier New" w:cs="Courier New"/>
        </w:rPr>
      </w:pPr>
      <w:r w:rsidRPr="00BD2AC0">
        <w:rPr>
          <w:rFonts w:ascii="Courier New" w:hAnsi="Courier New" w:cs="Courier New"/>
        </w:rPr>
        <w:t>R1# configure terminal</w:t>
      </w:r>
      <w:r>
        <w:rPr>
          <w:rFonts w:ascii="Courier New" w:hAnsi="Courier New" w:cs="Courier New"/>
        </w:rPr>
        <w:br/>
      </w:r>
      <w:r w:rsidRPr="00BD2AC0">
        <w:rPr>
          <w:rFonts w:ascii="Courier New" w:hAnsi="Courier New" w:cs="Courier New"/>
        </w:rPr>
        <w:t>R1(config)# router rip</w:t>
      </w:r>
      <w:r>
        <w:rPr>
          <w:rFonts w:ascii="Courier New" w:hAnsi="Courier New" w:cs="Courier New"/>
        </w:rPr>
        <w:br/>
      </w:r>
      <w:r w:rsidRPr="00BD2AC0">
        <w:rPr>
          <w:rFonts w:ascii="Courier New" w:hAnsi="Courier New" w:cs="Courier New"/>
        </w:rPr>
        <w:t>R1(config-</w:t>
      </w:r>
      <w:proofErr w:type="gramStart"/>
      <w:r w:rsidRPr="00BD2AC0">
        <w:rPr>
          <w:rFonts w:ascii="Courier New" w:hAnsi="Courier New" w:cs="Courier New"/>
        </w:rPr>
        <w:t>router)#</w:t>
      </w:r>
      <w:proofErr w:type="gramEnd"/>
      <w:r w:rsidRPr="00BD2AC0">
        <w:rPr>
          <w:rFonts w:ascii="Courier New" w:hAnsi="Courier New" w:cs="Courier New"/>
        </w:rPr>
        <w:t xml:space="preserve"> version 2</w:t>
      </w:r>
      <w:r>
        <w:rPr>
          <w:rFonts w:ascii="Courier New" w:hAnsi="Courier New" w:cs="Courier New"/>
        </w:rPr>
        <w:br/>
      </w:r>
      <w:r w:rsidRPr="00BD2AC0">
        <w:rPr>
          <w:rFonts w:ascii="Courier New" w:hAnsi="Courier New" w:cs="Courier New"/>
        </w:rPr>
        <w:t>R1(config-router)# network 192.168.1.0</w:t>
      </w:r>
      <w:r>
        <w:rPr>
          <w:rFonts w:ascii="Courier New" w:hAnsi="Courier New" w:cs="Courier New"/>
        </w:rPr>
        <w:br/>
      </w:r>
      <w:r w:rsidRPr="00BD2AC0">
        <w:rPr>
          <w:rFonts w:ascii="Courier New" w:hAnsi="Courier New" w:cs="Courier New"/>
        </w:rPr>
        <w:t>R1(config-router)# network 10.0.0.0</w:t>
      </w:r>
      <w:r>
        <w:rPr>
          <w:rFonts w:ascii="Courier New" w:hAnsi="Courier New" w:cs="Courier New"/>
        </w:rPr>
        <w:br/>
      </w:r>
      <w:r w:rsidRPr="00BD2AC0">
        <w:rPr>
          <w:rFonts w:ascii="Courier New" w:hAnsi="Courier New" w:cs="Courier New"/>
        </w:rPr>
        <w:t>R1(config-router)# exit</w:t>
      </w:r>
    </w:p>
    <w:p w14:paraId="2527076C" w14:textId="5FC57277" w:rsidR="00BD2AC0" w:rsidRDefault="00BD2AC0">
      <w:pPr>
        <w:pStyle w:val="BodyText"/>
        <w:spacing w:before="117"/>
        <w:ind w:left="400" w:right="220"/>
      </w:pPr>
      <w:r>
        <w:t>Notice that RIP uses classful network address (hence 10.0.0.0). After setting up the routing, it should be possible to ping across the network.</w:t>
      </w:r>
    </w:p>
    <w:p w14:paraId="0F12BE67" w14:textId="3944D52B" w:rsidR="00BD2AC0" w:rsidRDefault="00BD2AC0">
      <w:pPr>
        <w:pStyle w:val="BodyText"/>
        <w:spacing w:before="117"/>
        <w:ind w:left="400" w:right="220"/>
      </w:pPr>
      <w:r>
        <w:t xml:space="preserve">Next, set up the two AAA servers. On the “Services” tab of the configuration dialog for the TACACS+ server, add R2 as a client </w:t>
      </w:r>
      <w:r w:rsidR="005D1B19">
        <w:t xml:space="preserve">with secret tacacspa42 </w:t>
      </w:r>
      <w:r>
        <w:t>(be sure the server type is set to “</w:t>
      </w:r>
      <w:proofErr w:type="spellStart"/>
      <w:r>
        <w:t>Tacacs</w:t>
      </w:r>
      <w:proofErr w:type="spellEnd"/>
      <w:r>
        <w:t>”)</w:t>
      </w:r>
      <w:r w:rsidR="005D1B19">
        <w:t>. A</w:t>
      </w:r>
      <w:r>
        <w:t xml:space="preserve">dd the user </w:t>
      </w:r>
      <w:proofErr w:type="spellStart"/>
      <w:r>
        <w:t>AdminT</w:t>
      </w:r>
      <w:proofErr w:type="spellEnd"/>
      <w:r>
        <w:t xml:space="preserve"> with password cisco to the user database. Set up the RADIUS server similarly </w:t>
      </w:r>
      <w:r w:rsidR="005D1B19">
        <w:t xml:space="preserve">(use secret radiusps42) </w:t>
      </w:r>
      <w:r>
        <w:t>with R3 as a client</w:t>
      </w:r>
      <w:r w:rsidR="005D1B19">
        <w:t xml:space="preserve"> and user </w:t>
      </w:r>
      <w:proofErr w:type="spellStart"/>
      <w:r w:rsidR="005D1B19">
        <w:t>AdminR</w:t>
      </w:r>
      <w:proofErr w:type="spellEnd"/>
      <w:r w:rsidR="005D1B19">
        <w:t xml:space="preserve"> with password cisco.</w:t>
      </w:r>
    </w:p>
    <w:p w14:paraId="20B29409" w14:textId="1D33AC09" w:rsidR="005D1B19" w:rsidRDefault="005D1B19">
      <w:pPr>
        <w:pStyle w:val="BodyText"/>
        <w:spacing w:before="117"/>
        <w:ind w:left="400" w:right="220"/>
      </w:pPr>
      <w:r>
        <w:t>Don’t forget to turn on the AAA services.</w:t>
      </w:r>
    </w:p>
    <w:p w14:paraId="669762A0" w14:textId="77777777" w:rsidR="00E62060" w:rsidRDefault="00E62060">
      <w:pPr>
        <w:pStyle w:val="BodyText"/>
        <w:spacing w:before="11"/>
      </w:pPr>
    </w:p>
    <w:p w14:paraId="1C0AC928" w14:textId="7BC0DA00" w:rsidR="00E62060" w:rsidRDefault="00E67D74" w:rsidP="00AB458E">
      <w:pPr>
        <w:pStyle w:val="Heading1"/>
        <w:tabs>
          <w:tab w:val="left" w:pos="1300"/>
        </w:tabs>
      </w:pPr>
      <w:r>
        <w:t>Task</w:t>
      </w:r>
      <w:r>
        <w:rPr>
          <w:spacing w:val="-5"/>
        </w:rPr>
        <w:t xml:space="preserve"> 1:</w:t>
      </w:r>
      <w:r>
        <w:tab/>
        <w:t>Configure</w:t>
      </w:r>
      <w:r>
        <w:rPr>
          <w:spacing w:val="-3"/>
        </w:rPr>
        <w:t xml:space="preserve"> </w:t>
      </w:r>
      <w:r>
        <w:t>Local</w:t>
      </w:r>
      <w:r>
        <w:rPr>
          <w:spacing w:val="-3"/>
        </w:rPr>
        <w:t xml:space="preserve"> </w:t>
      </w:r>
      <w:r>
        <w:t>AAA</w:t>
      </w:r>
      <w:r>
        <w:rPr>
          <w:spacing w:val="-2"/>
        </w:rPr>
        <w:t xml:space="preserve"> </w:t>
      </w:r>
      <w:r>
        <w:t>Authentication</w:t>
      </w:r>
      <w:r>
        <w:rPr>
          <w:spacing w:val="-3"/>
        </w:rPr>
        <w:t xml:space="preserve"> </w:t>
      </w:r>
      <w:r>
        <w:t>for</w:t>
      </w:r>
      <w:r>
        <w:rPr>
          <w:spacing w:val="-4"/>
        </w:rPr>
        <w:t xml:space="preserve"> </w:t>
      </w:r>
      <w:r>
        <w:t>Console</w:t>
      </w:r>
      <w:r>
        <w:rPr>
          <w:spacing w:val="-3"/>
        </w:rPr>
        <w:t xml:space="preserve"> </w:t>
      </w:r>
      <w:r>
        <w:t>Access</w:t>
      </w:r>
      <w:r>
        <w:rPr>
          <w:spacing w:val="-1"/>
        </w:rPr>
        <w:t xml:space="preserve"> </w:t>
      </w:r>
      <w:r>
        <w:t>on</w:t>
      </w:r>
      <w:r>
        <w:rPr>
          <w:spacing w:val="-3"/>
        </w:rPr>
        <w:t xml:space="preserve"> </w:t>
      </w:r>
      <w:r>
        <w:rPr>
          <w:spacing w:val="-5"/>
        </w:rPr>
        <w:t>R1</w:t>
      </w:r>
    </w:p>
    <w:p w14:paraId="0BE283FD" w14:textId="77777777" w:rsidR="00E62060" w:rsidRDefault="00E62060">
      <w:pPr>
        <w:pStyle w:val="BodyText"/>
        <w:spacing w:before="6"/>
      </w:pPr>
    </w:p>
    <w:p w14:paraId="0BEE3D88" w14:textId="0D7B6E9B" w:rsidR="00E62060" w:rsidRDefault="00E67D74">
      <w:pPr>
        <w:pStyle w:val="Heading2"/>
        <w:tabs>
          <w:tab w:val="left" w:pos="1300"/>
        </w:tabs>
      </w:pPr>
      <w:r>
        <w:t>Step</w:t>
      </w:r>
      <w:r>
        <w:rPr>
          <w:spacing w:val="-8"/>
        </w:rPr>
        <w:t xml:space="preserve"> </w:t>
      </w:r>
      <w:r w:rsidR="00AB458E">
        <w:rPr>
          <w:spacing w:val="-5"/>
        </w:rPr>
        <w:t>1</w:t>
      </w:r>
      <w:r>
        <w:rPr>
          <w:spacing w:val="-5"/>
        </w:rPr>
        <w:t>.</w:t>
      </w:r>
      <w:r>
        <w:tab/>
        <w:t>Configure</w:t>
      </w:r>
      <w:r>
        <w:rPr>
          <w:spacing w:val="-8"/>
        </w:rPr>
        <w:t xml:space="preserve"> </w:t>
      </w:r>
      <w:r>
        <w:t>a</w:t>
      </w:r>
      <w:r>
        <w:rPr>
          <w:spacing w:val="-6"/>
        </w:rPr>
        <w:t xml:space="preserve"> </w:t>
      </w:r>
      <w:r>
        <w:t>local</w:t>
      </w:r>
      <w:r>
        <w:rPr>
          <w:spacing w:val="-6"/>
        </w:rPr>
        <w:t xml:space="preserve"> </w:t>
      </w:r>
      <w:r>
        <w:t>username</w:t>
      </w:r>
      <w:r>
        <w:rPr>
          <w:spacing w:val="-6"/>
        </w:rPr>
        <w:t xml:space="preserve"> </w:t>
      </w:r>
      <w:r>
        <w:t>on</w:t>
      </w:r>
      <w:r>
        <w:rPr>
          <w:spacing w:val="-5"/>
        </w:rPr>
        <w:t xml:space="preserve"> R1.</w:t>
      </w:r>
    </w:p>
    <w:p w14:paraId="4DBB3BDC" w14:textId="65BFBF1E" w:rsidR="00E62060" w:rsidRDefault="00E67D74">
      <w:pPr>
        <w:pStyle w:val="BodyText"/>
        <w:spacing w:before="121"/>
        <w:ind w:left="400"/>
        <w:rPr>
          <w:b/>
        </w:rPr>
      </w:pPr>
      <w:r>
        <w:t>Configure</w:t>
      </w:r>
      <w:r>
        <w:rPr>
          <w:spacing w:val="-6"/>
        </w:rPr>
        <w:t xml:space="preserve"> </w:t>
      </w:r>
      <w:r>
        <w:t>a</w:t>
      </w:r>
      <w:r>
        <w:rPr>
          <w:spacing w:val="-6"/>
        </w:rPr>
        <w:t xml:space="preserve"> </w:t>
      </w:r>
      <w:r>
        <w:t>username</w:t>
      </w:r>
      <w:r>
        <w:rPr>
          <w:spacing w:val="-7"/>
        </w:rPr>
        <w:t xml:space="preserve"> </w:t>
      </w:r>
      <w:r>
        <w:t>of</w:t>
      </w:r>
      <w:r>
        <w:rPr>
          <w:spacing w:val="-5"/>
        </w:rPr>
        <w:t xml:space="preserve"> </w:t>
      </w:r>
      <w:r>
        <w:rPr>
          <w:b/>
        </w:rPr>
        <w:t>Admin</w:t>
      </w:r>
      <w:r>
        <w:rPr>
          <w:b/>
          <w:spacing w:val="-6"/>
        </w:rPr>
        <w:t xml:space="preserve"> </w:t>
      </w:r>
      <w:r>
        <w:t>and</w:t>
      </w:r>
      <w:r>
        <w:rPr>
          <w:spacing w:val="-7"/>
        </w:rPr>
        <w:t xml:space="preserve"> </w:t>
      </w:r>
      <w:r>
        <w:t>secret</w:t>
      </w:r>
      <w:r>
        <w:rPr>
          <w:spacing w:val="-5"/>
        </w:rPr>
        <w:t xml:space="preserve"> </w:t>
      </w:r>
      <w:r>
        <w:t>password</w:t>
      </w:r>
      <w:r>
        <w:rPr>
          <w:spacing w:val="-6"/>
        </w:rPr>
        <w:t xml:space="preserve"> </w:t>
      </w:r>
      <w:r>
        <w:t>of</w:t>
      </w:r>
      <w:r>
        <w:rPr>
          <w:spacing w:val="-5"/>
        </w:rPr>
        <w:t xml:space="preserve"> </w:t>
      </w:r>
      <w:r w:rsidR="00AB458E">
        <w:rPr>
          <w:b/>
          <w:spacing w:val="-2"/>
        </w:rPr>
        <w:t>cisco</w:t>
      </w:r>
    </w:p>
    <w:p w14:paraId="22F43C44" w14:textId="77777777" w:rsidR="00E62060" w:rsidRDefault="00E62060">
      <w:pPr>
        <w:pStyle w:val="BodyText"/>
        <w:spacing w:before="10"/>
        <w:rPr>
          <w:b/>
        </w:rPr>
      </w:pPr>
    </w:p>
    <w:p w14:paraId="0EB8D246" w14:textId="509D939A" w:rsidR="00E62060" w:rsidRDefault="00E67D74">
      <w:pPr>
        <w:pStyle w:val="Heading2"/>
        <w:tabs>
          <w:tab w:val="left" w:pos="1300"/>
        </w:tabs>
        <w:spacing w:before="1"/>
      </w:pPr>
      <w:r>
        <w:t>Step</w:t>
      </w:r>
      <w:r>
        <w:rPr>
          <w:spacing w:val="-8"/>
        </w:rPr>
        <w:t xml:space="preserve"> </w:t>
      </w:r>
      <w:r w:rsidR="00AB458E">
        <w:rPr>
          <w:spacing w:val="-5"/>
        </w:rPr>
        <w:t>2</w:t>
      </w:r>
      <w:r>
        <w:rPr>
          <w:spacing w:val="-5"/>
        </w:rPr>
        <w:t>.</w:t>
      </w:r>
      <w:r>
        <w:tab/>
        <w:t>Configure</w:t>
      </w:r>
      <w:r>
        <w:rPr>
          <w:spacing w:val="-9"/>
        </w:rPr>
        <w:t xml:space="preserve"> </w:t>
      </w:r>
      <w:r>
        <w:t>AAA</w:t>
      </w:r>
      <w:r>
        <w:rPr>
          <w:spacing w:val="-7"/>
        </w:rPr>
        <w:t xml:space="preserve"> </w:t>
      </w:r>
      <w:r w:rsidR="00B60E1B">
        <w:t>method lists.</w:t>
      </w:r>
    </w:p>
    <w:p w14:paraId="63678B8A" w14:textId="52F05C5B" w:rsidR="00E62060" w:rsidRDefault="00E67D74">
      <w:pPr>
        <w:pStyle w:val="BodyText"/>
        <w:spacing w:before="120"/>
        <w:ind w:left="400"/>
      </w:pPr>
      <w:r>
        <w:t>Enable</w:t>
      </w:r>
      <w:r>
        <w:rPr>
          <w:spacing w:val="-7"/>
        </w:rPr>
        <w:t xml:space="preserve"> </w:t>
      </w:r>
      <w:r>
        <w:t>AAA</w:t>
      </w:r>
      <w:r>
        <w:rPr>
          <w:spacing w:val="-4"/>
        </w:rPr>
        <w:t xml:space="preserve"> </w:t>
      </w:r>
      <w:r>
        <w:t>on</w:t>
      </w:r>
      <w:r>
        <w:rPr>
          <w:spacing w:val="-6"/>
        </w:rPr>
        <w:t xml:space="preserve"> </w:t>
      </w:r>
      <w:r>
        <w:t>R1</w:t>
      </w:r>
      <w:r>
        <w:rPr>
          <w:spacing w:val="-5"/>
        </w:rPr>
        <w:t xml:space="preserve"> </w:t>
      </w:r>
      <w:r>
        <w:t>and</w:t>
      </w:r>
      <w:r>
        <w:rPr>
          <w:spacing w:val="-8"/>
        </w:rPr>
        <w:t xml:space="preserve"> </w:t>
      </w:r>
      <w:r w:rsidR="00B60E1B">
        <w:t xml:space="preserve">define a default method list that </w:t>
      </w:r>
      <w:r w:rsidR="00B60E1B">
        <w:rPr>
          <w:spacing w:val="-2"/>
        </w:rPr>
        <w:t>uses the local user database. Also define a separate TELNET-LOGIN method list that also uses the local user database.</w:t>
      </w:r>
    </w:p>
    <w:p w14:paraId="16610B3F" w14:textId="77777777" w:rsidR="00E62060" w:rsidRDefault="00E62060">
      <w:pPr>
        <w:pStyle w:val="BodyText"/>
        <w:spacing w:before="10"/>
      </w:pPr>
    </w:p>
    <w:p w14:paraId="23F928C2" w14:textId="39E6793A" w:rsidR="00E62060" w:rsidRDefault="00E67D74">
      <w:pPr>
        <w:pStyle w:val="Heading2"/>
        <w:tabs>
          <w:tab w:val="left" w:pos="1300"/>
        </w:tabs>
      </w:pPr>
      <w:r>
        <w:t>Step</w:t>
      </w:r>
      <w:r>
        <w:rPr>
          <w:spacing w:val="-8"/>
        </w:rPr>
        <w:t xml:space="preserve"> </w:t>
      </w:r>
      <w:r w:rsidR="00AB458E">
        <w:rPr>
          <w:spacing w:val="-5"/>
        </w:rPr>
        <w:t>3</w:t>
      </w:r>
      <w:r>
        <w:rPr>
          <w:spacing w:val="-5"/>
        </w:rPr>
        <w:t>.</w:t>
      </w:r>
      <w:r>
        <w:tab/>
      </w:r>
      <w:r w:rsidR="00B60E1B">
        <w:t>Apply the TELNET-LOGIN method list.</w:t>
      </w:r>
    </w:p>
    <w:p w14:paraId="289D6F26" w14:textId="0712A324" w:rsidR="00E62060" w:rsidRDefault="00B60E1B">
      <w:pPr>
        <w:pStyle w:val="BodyText"/>
        <w:spacing w:before="118"/>
        <w:ind w:left="400"/>
      </w:pPr>
      <w:r>
        <w:t xml:space="preserve">Next, </w:t>
      </w:r>
      <w:r>
        <w:rPr>
          <w:spacing w:val="-2"/>
        </w:rPr>
        <w:t xml:space="preserve">configure the </w:t>
      </w:r>
      <w:proofErr w:type="spellStart"/>
      <w:r>
        <w:rPr>
          <w:spacing w:val="-2"/>
        </w:rPr>
        <w:t>vty</w:t>
      </w:r>
      <w:proofErr w:type="spellEnd"/>
      <w:r>
        <w:rPr>
          <w:spacing w:val="-2"/>
        </w:rPr>
        <w:t xml:space="preserve"> lines to use the TELNET-LOGIN authentication method list.</w:t>
      </w:r>
    </w:p>
    <w:p w14:paraId="3ABDC206" w14:textId="77777777" w:rsidR="00E62060" w:rsidRDefault="00E62060">
      <w:pPr>
        <w:pStyle w:val="BodyText"/>
        <w:spacing w:before="11"/>
      </w:pPr>
    </w:p>
    <w:p w14:paraId="1CC92305" w14:textId="6CB7A3AB" w:rsidR="00E62060" w:rsidRDefault="00E67D74">
      <w:pPr>
        <w:pStyle w:val="Heading2"/>
        <w:tabs>
          <w:tab w:val="left" w:pos="1300"/>
        </w:tabs>
      </w:pPr>
      <w:r>
        <w:t>Step</w:t>
      </w:r>
      <w:r>
        <w:rPr>
          <w:spacing w:val="-8"/>
        </w:rPr>
        <w:t xml:space="preserve"> </w:t>
      </w:r>
      <w:r w:rsidR="00AB458E">
        <w:rPr>
          <w:spacing w:val="-5"/>
        </w:rPr>
        <w:t>4</w:t>
      </w:r>
      <w:r>
        <w:rPr>
          <w:spacing w:val="-5"/>
        </w:rPr>
        <w:t>.</w:t>
      </w:r>
      <w:r>
        <w:tab/>
        <w:t>Verify</w:t>
      </w:r>
      <w:r>
        <w:rPr>
          <w:spacing w:val="-9"/>
        </w:rPr>
        <w:t xml:space="preserve"> </w:t>
      </w:r>
      <w:r>
        <w:t>the</w:t>
      </w:r>
      <w:r>
        <w:rPr>
          <w:spacing w:val="-9"/>
        </w:rPr>
        <w:t xml:space="preserve"> </w:t>
      </w:r>
      <w:r>
        <w:t>AAA</w:t>
      </w:r>
      <w:r>
        <w:rPr>
          <w:spacing w:val="-7"/>
        </w:rPr>
        <w:t xml:space="preserve"> </w:t>
      </w:r>
      <w:r>
        <w:t>authentication</w:t>
      </w:r>
      <w:r>
        <w:rPr>
          <w:spacing w:val="-8"/>
        </w:rPr>
        <w:t xml:space="preserve"> </w:t>
      </w:r>
      <w:r>
        <w:rPr>
          <w:spacing w:val="-2"/>
        </w:rPr>
        <w:t>method.</w:t>
      </w:r>
    </w:p>
    <w:p w14:paraId="6B512B30" w14:textId="5D6AF0B6" w:rsidR="00E62060" w:rsidRDefault="00B60E1B">
      <w:pPr>
        <w:pStyle w:val="BodyText"/>
        <w:spacing w:before="120"/>
        <w:ind w:left="400"/>
      </w:pPr>
      <w:r>
        <w:lastRenderedPageBreak/>
        <w:t xml:space="preserve">Log out from the console and verify that you can log back in using the </w:t>
      </w:r>
      <w:proofErr w:type="gramStart"/>
      <w:r>
        <w:t>Admin</w:t>
      </w:r>
      <w:proofErr w:type="gramEnd"/>
      <w:r>
        <w:t xml:space="preserve"> user account. Telnet to the router from the end system and verify that you also login using the </w:t>
      </w:r>
      <w:proofErr w:type="gramStart"/>
      <w:r>
        <w:t>Admin</w:t>
      </w:r>
      <w:proofErr w:type="gramEnd"/>
      <w:r>
        <w:t xml:space="preserve"> user account.</w:t>
      </w:r>
    </w:p>
    <w:p w14:paraId="23F2CF5E" w14:textId="77777777" w:rsidR="00E62060" w:rsidRDefault="00E62060">
      <w:pPr>
        <w:sectPr w:rsidR="00E62060" w:rsidSect="00AB458E">
          <w:headerReference w:type="default" r:id="rId9"/>
          <w:footerReference w:type="default" r:id="rId10"/>
          <w:type w:val="continuous"/>
          <w:pgSz w:w="12240" w:h="15840"/>
          <w:pgMar w:top="1181" w:right="864" w:bottom="864" w:left="864" w:header="850" w:footer="677" w:gutter="0"/>
          <w:cols w:space="720"/>
        </w:sectPr>
      </w:pPr>
    </w:p>
    <w:p w14:paraId="350A1799" w14:textId="77777777" w:rsidR="00E62060" w:rsidRDefault="00E62060">
      <w:pPr>
        <w:pStyle w:val="BodyText"/>
        <w:spacing w:before="7"/>
        <w:rPr>
          <w:sz w:val="14"/>
        </w:rPr>
      </w:pPr>
    </w:p>
    <w:p w14:paraId="2D3FFBBD" w14:textId="4BEF3FDF" w:rsidR="00E62060" w:rsidRDefault="00E67D74">
      <w:pPr>
        <w:pStyle w:val="Heading1"/>
        <w:tabs>
          <w:tab w:val="left" w:pos="1300"/>
        </w:tabs>
      </w:pPr>
      <w:r>
        <w:t>Task</w:t>
      </w:r>
      <w:r>
        <w:rPr>
          <w:spacing w:val="-5"/>
        </w:rPr>
        <w:t xml:space="preserve"> </w:t>
      </w:r>
      <w:r w:rsidR="00B60E1B">
        <w:rPr>
          <w:spacing w:val="-5"/>
        </w:rPr>
        <w:t>2</w:t>
      </w:r>
      <w:r>
        <w:rPr>
          <w:spacing w:val="-5"/>
        </w:rPr>
        <w:t>:</w:t>
      </w:r>
      <w:r>
        <w:tab/>
        <w:t>Configure</w:t>
      </w:r>
      <w:r>
        <w:rPr>
          <w:spacing w:val="-4"/>
        </w:rPr>
        <w:t xml:space="preserve"> </w:t>
      </w:r>
      <w:r>
        <w:t>Server-Based</w:t>
      </w:r>
      <w:r>
        <w:rPr>
          <w:spacing w:val="-5"/>
        </w:rPr>
        <w:t xml:space="preserve"> </w:t>
      </w:r>
      <w:r>
        <w:t>AAA</w:t>
      </w:r>
      <w:r>
        <w:rPr>
          <w:spacing w:val="-5"/>
        </w:rPr>
        <w:t xml:space="preserve"> </w:t>
      </w:r>
      <w:r>
        <w:t>Authentication</w:t>
      </w:r>
      <w:r>
        <w:rPr>
          <w:spacing w:val="-5"/>
        </w:rPr>
        <w:t xml:space="preserve"> </w:t>
      </w:r>
      <w:r>
        <w:t>Using</w:t>
      </w:r>
      <w:r>
        <w:rPr>
          <w:spacing w:val="-4"/>
        </w:rPr>
        <w:t xml:space="preserve"> </w:t>
      </w:r>
      <w:r>
        <w:t>TACACS+</w:t>
      </w:r>
      <w:r>
        <w:rPr>
          <w:spacing w:val="-6"/>
        </w:rPr>
        <w:t xml:space="preserve"> </w:t>
      </w:r>
      <w:r>
        <w:t>on</w:t>
      </w:r>
      <w:r>
        <w:rPr>
          <w:spacing w:val="-5"/>
        </w:rPr>
        <w:t xml:space="preserve"> R2</w:t>
      </w:r>
    </w:p>
    <w:p w14:paraId="0AA957E8" w14:textId="77777777" w:rsidR="00E62060" w:rsidRDefault="00E62060">
      <w:pPr>
        <w:pStyle w:val="BodyText"/>
        <w:spacing w:before="10"/>
        <w:rPr>
          <w:b/>
        </w:rPr>
      </w:pPr>
    </w:p>
    <w:p w14:paraId="1D9E1562" w14:textId="77777777" w:rsidR="00E62060" w:rsidRDefault="00E67D74">
      <w:pPr>
        <w:pStyle w:val="Heading2"/>
        <w:tabs>
          <w:tab w:val="left" w:pos="1300"/>
        </w:tabs>
      </w:pPr>
      <w:r>
        <w:t>Step</w:t>
      </w:r>
      <w:r>
        <w:rPr>
          <w:spacing w:val="-8"/>
        </w:rPr>
        <w:t xml:space="preserve"> </w:t>
      </w:r>
      <w:r>
        <w:rPr>
          <w:spacing w:val="-5"/>
        </w:rPr>
        <w:t>1.</w:t>
      </w:r>
      <w:r>
        <w:tab/>
        <w:t>Configure</w:t>
      </w:r>
      <w:r>
        <w:rPr>
          <w:spacing w:val="-8"/>
        </w:rPr>
        <w:t xml:space="preserve"> </w:t>
      </w:r>
      <w:r>
        <w:t>a</w:t>
      </w:r>
      <w:r>
        <w:rPr>
          <w:spacing w:val="-8"/>
        </w:rPr>
        <w:t xml:space="preserve"> </w:t>
      </w:r>
      <w:r>
        <w:t>backup</w:t>
      </w:r>
      <w:r>
        <w:rPr>
          <w:spacing w:val="-8"/>
        </w:rPr>
        <w:t xml:space="preserve"> </w:t>
      </w:r>
      <w:r>
        <w:t>local</w:t>
      </w:r>
      <w:r>
        <w:rPr>
          <w:spacing w:val="-6"/>
        </w:rPr>
        <w:t xml:space="preserve"> </w:t>
      </w:r>
      <w:r>
        <w:t>database</w:t>
      </w:r>
      <w:r>
        <w:rPr>
          <w:spacing w:val="-7"/>
        </w:rPr>
        <w:t xml:space="preserve"> </w:t>
      </w:r>
      <w:r>
        <w:t>entry</w:t>
      </w:r>
      <w:r>
        <w:rPr>
          <w:spacing w:val="-7"/>
        </w:rPr>
        <w:t xml:space="preserve"> </w:t>
      </w:r>
      <w:r>
        <w:t>called</w:t>
      </w:r>
      <w:r>
        <w:rPr>
          <w:spacing w:val="-8"/>
        </w:rPr>
        <w:t xml:space="preserve"> </w:t>
      </w:r>
      <w:r>
        <w:rPr>
          <w:spacing w:val="-2"/>
        </w:rPr>
        <w:t>Admin.</w:t>
      </w:r>
    </w:p>
    <w:p w14:paraId="54A7099F" w14:textId="2E71E1AA" w:rsidR="00E62060" w:rsidRDefault="00E67D74">
      <w:pPr>
        <w:pStyle w:val="BodyText"/>
        <w:spacing w:before="120"/>
        <w:ind w:left="580"/>
        <w:rPr>
          <w:b/>
        </w:rPr>
      </w:pPr>
      <w:r>
        <w:t>For</w:t>
      </w:r>
      <w:r>
        <w:rPr>
          <w:spacing w:val="-8"/>
        </w:rPr>
        <w:t xml:space="preserve"> </w:t>
      </w:r>
      <w:r>
        <w:t>backup</w:t>
      </w:r>
      <w:r>
        <w:rPr>
          <w:spacing w:val="-9"/>
        </w:rPr>
        <w:t xml:space="preserve"> </w:t>
      </w:r>
      <w:r>
        <w:t>purposes,</w:t>
      </w:r>
      <w:r>
        <w:rPr>
          <w:spacing w:val="-7"/>
        </w:rPr>
        <w:t xml:space="preserve"> </w:t>
      </w:r>
      <w:r>
        <w:t>configure</w:t>
      </w:r>
      <w:r>
        <w:rPr>
          <w:spacing w:val="-8"/>
        </w:rPr>
        <w:t xml:space="preserve"> </w:t>
      </w:r>
      <w:r>
        <w:t>a</w:t>
      </w:r>
      <w:r>
        <w:rPr>
          <w:spacing w:val="-3"/>
        </w:rPr>
        <w:t xml:space="preserve"> </w:t>
      </w:r>
      <w:r>
        <w:t>local</w:t>
      </w:r>
      <w:r>
        <w:rPr>
          <w:spacing w:val="-8"/>
        </w:rPr>
        <w:t xml:space="preserve"> </w:t>
      </w:r>
      <w:r>
        <w:t>username</w:t>
      </w:r>
      <w:r>
        <w:rPr>
          <w:spacing w:val="-8"/>
        </w:rPr>
        <w:t xml:space="preserve"> </w:t>
      </w:r>
      <w:r>
        <w:t>of</w:t>
      </w:r>
      <w:r>
        <w:rPr>
          <w:spacing w:val="-5"/>
        </w:rPr>
        <w:t xml:space="preserve"> </w:t>
      </w:r>
      <w:r>
        <w:rPr>
          <w:b/>
        </w:rPr>
        <w:t>Admin</w:t>
      </w:r>
      <w:r>
        <w:rPr>
          <w:b/>
          <w:spacing w:val="-6"/>
        </w:rPr>
        <w:t xml:space="preserve"> </w:t>
      </w:r>
      <w:r>
        <w:t>and</w:t>
      </w:r>
      <w:r>
        <w:rPr>
          <w:spacing w:val="-7"/>
        </w:rPr>
        <w:t xml:space="preserve"> </w:t>
      </w:r>
      <w:r>
        <w:t>secret</w:t>
      </w:r>
      <w:r>
        <w:rPr>
          <w:spacing w:val="-6"/>
        </w:rPr>
        <w:t xml:space="preserve"> </w:t>
      </w:r>
      <w:r>
        <w:t>password</w:t>
      </w:r>
      <w:r>
        <w:rPr>
          <w:spacing w:val="-4"/>
        </w:rPr>
        <w:t xml:space="preserve"> </w:t>
      </w:r>
      <w:r>
        <w:t>of</w:t>
      </w:r>
      <w:r>
        <w:rPr>
          <w:spacing w:val="-8"/>
        </w:rPr>
        <w:t xml:space="preserve"> </w:t>
      </w:r>
      <w:r w:rsidR="00AB458E">
        <w:rPr>
          <w:b/>
          <w:spacing w:val="-2"/>
        </w:rPr>
        <w:t>cisco</w:t>
      </w:r>
    </w:p>
    <w:p w14:paraId="2728FB5F" w14:textId="77777777" w:rsidR="00E62060" w:rsidRDefault="00E62060">
      <w:pPr>
        <w:pStyle w:val="BodyText"/>
        <w:spacing w:before="11"/>
        <w:rPr>
          <w:b/>
        </w:rPr>
      </w:pPr>
    </w:p>
    <w:p w14:paraId="6A40207C" w14:textId="77777777" w:rsidR="00E62060" w:rsidRDefault="00E67D74">
      <w:pPr>
        <w:pStyle w:val="Heading2"/>
        <w:tabs>
          <w:tab w:val="left" w:pos="1300"/>
        </w:tabs>
      </w:pPr>
      <w:r>
        <w:t>Step</w:t>
      </w:r>
      <w:r>
        <w:rPr>
          <w:spacing w:val="-8"/>
        </w:rPr>
        <w:t xml:space="preserve"> </w:t>
      </w:r>
      <w:r>
        <w:rPr>
          <w:spacing w:val="-5"/>
        </w:rPr>
        <w:t>2.</w:t>
      </w:r>
      <w:r>
        <w:tab/>
        <w:t>Verify</w:t>
      </w:r>
      <w:r>
        <w:rPr>
          <w:spacing w:val="-8"/>
        </w:rPr>
        <w:t xml:space="preserve"> </w:t>
      </w:r>
      <w:r>
        <w:t>the</w:t>
      </w:r>
      <w:r>
        <w:rPr>
          <w:spacing w:val="-7"/>
        </w:rPr>
        <w:t xml:space="preserve"> </w:t>
      </w:r>
      <w:r>
        <w:t>TACACS+</w:t>
      </w:r>
      <w:r>
        <w:rPr>
          <w:spacing w:val="-5"/>
        </w:rPr>
        <w:t xml:space="preserve"> </w:t>
      </w:r>
      <w:r>
        <w:t>Server</w:t>
      </w:r>
      <w:r>
        <w:rPr>
          <w:spacing w:val="-8"/>
        </w:rPr>
        <w:t xml:space="preserve"> </w:t>
      </w:r>
      <w:r>
        <w:rPr>
          <w:spacing w:val="-2"/>
        </w:rPr>
        <w:t>configuration.</w:t>
      </w:r>
    </w:p>
    <w:p w14:paraId="392B1EFF" w14:textId="35DCECA7" w:rsidR="00E62060" w:rsidRDefault="00E67D74">
      <w:pPr>
        <w:pStyle w:val="BodyText"/>
        <w:spacing w:before="118"/>
        <w:ind w:left="580" w:right="220"/>
      </w:pPr>
      <w:r>
        <w:t xml:space="preserve">Select the TACACS+ Server. From the Config tab, click on </w:t>
      </w:r>
      <w:r>
        <w:rPr>
          <w:b/>
        </w:rPr>
        <w:t xml:space="preserve">AAA </w:t>
      </w:r>
      <w:r>
        <w:t xml:space="preserve">and </w:t>
      </w:r>
      <w:r w:rsidR="00B60E1B">
        <w:t>check</w:t>
      </w:r>
      <w:r>
        <w:t xml:space="preserve"> that there is a </w:t>
      </w:r>
      <w:r w:rsidR="0078463D">
        <w:t>n</w:t>
      </w:r>
      <w:r>
        <w:t>etwork configuration</w:t>
      </w:r>
      <w:r>
        <w:rPr>
          <w:spacing w:val="-3"/>
        </w:rPr>
        <w:t xml:space="preserve"> </w:t>
      </w:r>
      <w:r>
        <w:t>entry</w:t>
      </w:r>
      <w:r>
        <w:rPr>
          <w:spacing w:val="-3"/>
        </w:rPr>
        <w:t xml:space="preserve"> </w:t>
      </w:r>
      <w:r>
        <w:t>for</w:t>
      </w:r>
      <w:r>
        <w:rPr>
          <w:spacing w:val="-3"/>
        </w:rPr>
        <w:t xml:space="preserve"> </w:t>
      </w:r>
      <w:r>
        <w:t>R2</w:t>
      </w:r>
      <w:r>
        <w:rPr>
          <w:spacing w:val="-4"/>
        </w:rPr>
        <w:t xml:space="preserve"> </w:t>
      </w:r>
      <w:r>
        <w:t>and</w:t>
      </w:r>
      <w:r>
        <w:rPr>
          <w:spacing w:val="-5"/>
        </w:rPr>
        <w:t xml:space="preserve"> </w:t>
      </w:r>
      <w:r>
        <w:t>a</w:t>
      </w:r>
      <w:r>
        <w:rPr>
          <w:spacing w:val="-2"/>
        </w:rPr>
        <w:t xml:space="preserve"> </w:t>
      </w:r>
      <w:r>
        <w:t>User</w:t>
      </w:r>
      <w:r>
        <w:rPr>
          <w:spacing w:val="-4"/>
        </w:rPr>
        <w:t xml:space="preserve"> </w:t>
      </w:r>
      <w:r>
        <w:t>Setup</w:t>
      </w:r>
      <w:r>
        <w:rPr>
          <w:spacing w:val="-2"/>
        </w:rPr>
        <w:t xml:space="preserve"> </w:t>
      </w:r>
      <w:r>
        <w:t>entry</w:t>
      </w:r>
      <w:r>
        <w:rPr>
          <w:spacing w:val="-3"/>
        </w:rPr>
        <w:t xml:space="preserve"> </w:t>
      </w:r>
      <w:r>
        <w:t>for</w:t>
      </w:r>
      <w:r>
        <w:rPr>
          <w:spacing w:val="-1"/>
        </w:rPr>
        <w:t xml:space="preserve"> </w:t>
      </w:r>
      <w:proofErr w:type="spellStart"/>
      <w:r>
        <w:t>Admin</w:t>
      </w:r>
      <w:r w:rsidR="00B60E1B">
        <w:t>T</w:t>
      </w:r>
      <w:proofErr w:type="spellEnd"/>
      <w:r w:rsidR="0078463D">
        <w:t xml:space="preserve">. </w:t>
      </w:r>
      <w:r w:rsidR="00B60E1B">
        <w:t>Also verify that the AAA service is “on”.</w:t>
      </w:r>
    </w:p>
    <w:p w14:paraId="4650F055" w14:textId="77777777" w:rsidR="00E62060" w:rsidRDefault="00E62060">
      <w:pPr>
        <w:pStyle w:val="BodyText"/>
        <w:rPr>
          <w:sz w:val="21"/>
        </w:rPr>
      </w:pPr>
    </w:p>
    <w:p w14:paraId="2A20C299" w14:textId="77777777" w:rsidR="00E62060" w:rsidRDefault="00E67D74">
      <w:pPr>
        <w:pStyle w:val="Heading2"/>
        <w:tabs>
          <w:tab w:val="left" w:pos="1300"/>
        </w:tabs>
      </w:pPr>
      <w:r>
        <w:t>Step</w:t>
      </w:r>
      <w:r>
        <w:rPr>
          <w:spacing w:val="-8"/>
        </w:rPr>
        <w:t xml:space="preserve"> </w:t>
      </w:r>
      <w:r>
        <w:rPr>
          <w:spacing w:val="-5"/>
        </w:rPr>
        <w:t>3.</w:t>
      </w:r>
      <w:r>
        <w:tab/>
        <w:t>Configure</w:t>
      </w:r>
      <w:r>
        <w:rPr>
          <w:spacing w:val="-9"/>
        </w:rPr>
        <w:t xml:space="preserve"> </w:t>
      </w:r>
      <w:r>
        <w:t>the</w:t>
      </w:r>
      <w:r>
        <w:rPr>
          <w:spacing w:val="-8"/>
        </w:rPr>
        <w:t xml:space="preserve"> </w:t>
      </w:r>
      <w:r>
        <w:t>TACACS+</w:t>
      </w:r>
      <w:r>
        <w:rPr>
          <w:spacing w:val="-6"/>
        </w:rPr>
        <w:t xml:space="preserve"> </w:t>
      </w:r>
      <w:r>
        <w:t>server</w:t>
      </w:r>
      <w:r>
        <w:rPr>
          <w:spacing w:val="-8"/>
        </w:rPr>
        <w:t xml:space="preserve"> </w:t>
      </w:r>
      <w:r>
        <w:t>specifics</w:t>
      </w:r>
      <w:r>
        <w:rPr>
          <w:spacing w:val="-7"/>
        </w:rPr>
        <w:t xml:space="preserve"> </w:t>
      </w:r>
      <w:r>
        <w:t>on</w:t>
      </w:r>
      <w:r>
        <w:rPr>
          <w:spacing w:val="-7"/>
        </w:rPr>
        <w:t xml:space="preserve"> </w:t>
      </w:r>
      <w:r>
        <w:rPr>
          <w:spacing w:val="-5"/>
        </w:rPr>
        <w:t>R2.</w:t>
      </w:r>
    </w:p>
    <w:p w14:paraId="45D639A1" w14:textId="77777777" w:rsidR="00E62060" w:rsidRDefault="00E67D74">
      <w:pPr>
        <w:pStyle w:val="BodyText"/>
        <w:spacing w:before="120"/>
        <w:ind w:left="580"/>
      </w:pPr>
      <w:r>
        <w:t>Configure</w:t>
      </w:r>
      <w:r>
        <w:rPr>
          <w:spacing w:val="-5"/>
        </w:rPr>
        <w:t xml:space="preserve"> </w:t>
      </w:r>
      <w:r>
        <w:t>the</w:t>
      </w:r>
      <w:r>
        <w:rPr>
          <w:spacing w:val="-4"/>
        </w:rPr>
        <w:t xml:space="preserve"> </w:t>
      </w:r>
      <w:r>
        <w:t>AAA</w:t>
      </w:r>
      <w:r>
        <w:rPr>
          <w:spacing w:val="-6"/>
        </w:rPr>
        <w:t xml:space="preserve"> </w:t>
      </w:r>
      <w:r>
        <w:t>TACACS</w:t>
      </w:r>
      <w:r>
        <w:rPr>
          <w:spacing w:val="-7"/>
        </w:rPr>
        <w:t xml:space="preserve"> </w:t>
      </w:r>
      <w:r>
        <w:t>server</w:t>
      </w:r>
      <w:r>
        <w:rPr>
          <w:spacing w:val="-6"/>
        </w:rPr>
        <w:t xml:space="preserve"> </w:t>
      </w:r>
      <w:r>
        <w:t>IP</w:t>
      </w:r>
      <w:r>
        <w:rPr>
          <w:spacing w:val="-4"/>
        </w:rPr>
        <w:t xml:space="preserve"> </w:t>
      </w:r>
      <w:r>
        <w:t>address</w:t>
      </w:r>
      <w:r>
        <w:rPr>
          <w:spacing w:val="-6"/>
        </w:rPr>
        <w:t xml:space="preserve"> </w:t>
      </w:r>
      <w:r>
        <w:t>and</w:t>
      </w:r>
      <w:r>
        <w:rPr>
          <w:spacing w:val="-7"/>
        </w:rPr>
        <w:t xml:space="preserve"> </w:t>
      </w:r>
      <w:r>
        <w:t>secret</w:t>
      </w:r>
      <w:r>
        <w:rPr>
          <w:spacing w:val="-7"/>
        </w:rPr>
        <w:t xml:space="preserve"> </w:t>
      </w:r>
      <w:r>
        <w:t>key</w:t>
      </w:r>
      <w:r>
        <w:rPr>
          <w:spacing w:val="-1"/>
        </w:rPr>
        <w:t xml:space="preserve"> </w:t>
      </w:r>
      <w:r>
        <w:t>on</w:t>
      </w:r>
      <w:r>
        <w:rPr>
          <w:spacing w:val="-7"/>
        </w:rPr>
        <w:t xml:space="preserve"> </w:t>
      </w:r>
      <w:r>
        <w:rPr>
          <w:spacing w:val="-5"/>
        </w:rPr>
        <w:t>R2.</w:t>
      </w:r>
    </w:p>
    <w:p w14:paraId="466DAB5B" w14:textId="77777777" w:rsidR="00E62060" w:rsidRDefault="00E62060">
      <w:pPr>
        <w:pStyle w:val="BodyText"/>
        <w:spacing w:before="10"/>
      </w:pPr>
    </w:p>
    <w:p w14:paraId="7853A20A" w14:textId="5D2979BA" w:rsidR="00E62060" w:rsidRDefault="00E67D74">
      <w:pPr>
        <w:pStyle w:val="Heading2"/>
        <w:tabs>
          <w:tab w:val="left" w:pos="1300"/>
        </w:tabs>
        <w:spacing w:before="1"/>
      </w:pPr>
      <w:r>
        <w:t>Step</w:t>
      </w:r>
      <w:r>
        <w:rPr>
          <w:spacing w:val="-8"/>
        </w:rPr>
        <w:t xml:space="preserve"> </w:t>
      </w:r>
      <w:r>
        <w:rPr>
          <w:spacing w:val="-5"/>
        </w:rPr>
        <w:t>4.</w:t>
      </w:r>
      <w:r>
        <w:tab/>
        <w:t>Configure</w:t>
      </w:r>
      <w:r>
        <w:rPr>
          <w:spacing w:val="-9"/>
        </w:rPr>
        <w:t xml:space="preserve"> </w:t>
      </w:r>
      <w:r>
        <w:t>AAA</w:t>
      </w:r>
      <w:r>
        <w:rPr>
          <w:spacing w:val="-4"/>
        </w:rPr>
        <w:t xml:space="preserve"> </w:t>
      </w:r>
      <w:r w:rsidR="0078463D">
        <w:rPr>
          <w:spacing w:val="-4"/>
        </w:rPr>
        <w:t xml:space="preserve">default </w:t>
      </w:r>
      <w:r>
        <w:t>login</w:t>
      </w:r>
      <w:r>
        <w:rPr>
          <w:spacing w:val="-8"/>
        </w:rPr>
        <w:t xml:space="preserve"> </w:t>
      </w:r>
      <w:r>
        <w:t>authentication</w:t>
      </w:r>
      <w:r>
        <w:rPr>
          <w:spacing w:val="-7"/>
        </w:rPr>
        <w:t xml:space="preserve"> </w:t>
      </w:r>
      <w:r w:rsidR="0078463D">
        <w:rPr>
          <w:spacing w:val="-7"/>
        </w:rPr>
        <w:t>methods</w:t>
      </w:r>
      <w:r>
        <w:rPr>
          <w:spacing w:val="-7"/>
        </w:rPr>
        <w:t xml:space="preserve"> </w:t>
      </w:r>
      <w:r>
        <w:t>on</w:t>
      </w:r>
      <w:r>
        <w:rPr>
          <w:spacing w:val="-7"/>
        </w:rPr>
        <w:t xml:space="preserve"> </w:t>
      </w:r>
      <w:r>
        <w:rPr>
          <w:spacing w:val="-5"/>
        </w:rPr>
        <w:t>R2.</w:t>
      </w:r>
    </w:p>
    <w:p w14:paraId="3B7C4D9F" w14:textId="77777777" w:rsidR="00E62060" w:rsidRDefault="00E67D74">
      <w:pPr>
        <w:pStyle w:val="BodyText"/>
        <w:spacing w:before="118"/>
        <w:ind w:left="580" w:right="220"/>
      </w:pPr>
      <w:r>
        <w:t>Enable</w:t>
      </w:r>
      <w:r>
        <w:rPr>
          <w:spacing w:val="-3"/>
        </w:rPr>
        <w:t xml:space="preserve"> </w:t>
      </w:r>
      <w:r>
        <w:t>AAA</w:t>
      </w:r>
      <w:r>
        <w:rPr>
          <w:spacing w:val="-1"/>
        </w:rPr>
        <w:t xml:space="preserve"> </w:t>
      </w:r>
      <w:r>
        <w:t>on</w:t>
      </w:r>
      <w:r>
        <w:rPr>
          <w:spacing w:val="-2"/>
        </w:rPr>
        <w:t xml:space="preserve"> </w:t>
      </w:r>
      <w:r>
        <w:t>R2</w:t>
      </w:r>
      <w:r>
        <w:rPr>
          <w:spacing w:val="-3"/>
        </w:rPr>
        <w:t xml:space="preserve"> </w:t>
      </w:r>
      <w:r>
        <w:t>and</w:t>
      </w:r>
      <w:r>
        <w:rPr>
          <w:spacing w:val="-4"/>
        </w:rPr>
        <w:t xml:space="preserve"> </w:t>
      </w:r>
      <w:r>
        <w:t>configure</w:t>
      </w:r>
      <w:r>
        <w:rPr>
          <w:spacing w:val="-1"/>
        </w:rPr>
        <w:t xml:space="preserve"> </w:t>
      </w:r>
      <w:r>
        <w:t>all</w:t>
      </w:r>
      <w:r>
        <w:rPr>
          <w:spacing w:val="-2"/>
        </w:rPr>
        <w:t xml:space="preserve"> </w:t>
      </w:r>
      <w:r>
        <w:t>logins</w:t>
      </w:r>
      <w:r>
        <w:rPr>
          <w:spacing w:val="-2"/>
        </w:rPr>
        <w:t xml:space="preserve"> </w:t>
      </w:r>
      <w:r>
        <w:t>to</w:t>
      </w:r>
      <w:r>
        <w:rPr>
          <w:spacing w:val="-3"/>
        </w:rPr>
        <w:t xml:space="preserve"> </w:t>
      </w:r>
      <w:r>
        <w:t>authenticate</w:t>
      </w:r>
      <w:r>
        <w:rPr>
          <w:spacing w:val="-4"/>
        </w:rPr>
        <w:t xml:space="preserve"> </w:t>
      </w:r>
      <w:r>
        <w:t>using</w:t>
      </w:r>
      <w:r>
        <w:rPr>
          <w:spacing w:val="-2"/>
        </w:rPr>
        <w:t xml:space="preserve"> </w:t>
      </w:r>
      <w:r>
        <w:t>the</w:t>
      </w:r>
      <w:r>
        <w:rPr>
          <w:spacing w:val="-1"/>
        </w:rPr>
        <w:t xml:space="preserve"> </w:t>
      </w:r>
      <w:r>
        <w:t>AAA</w:t>
      </w:r>
      <w:r>
        <w:rPr>
          <w:spacing w:val="-3"/>
        </w:rPr>
        <w:t xml:space="preserve"> </w:t>
      </w:r>
      <w:r>
        <w:t>TACACS+</w:t>
      </w:r>
      <w:r>
        <w:rPr>
          <w:spacing w:val="-2"/>
        </w:rPr>
        <w:t xml:space="preserve"> </w:t>
      </w:r>
      <w:r>
        <w:t>server</w:t>
      </w:r>
      <w:r>
        <w:rPr>
          <w:spacing w:val="-2"/>
        </w:rPr>
        <w:t xml:space="preserve"> </w:t>
      </w:r>
      <w:r>
        <w:t>and</w:t>
      </w:r>
      <w:r>
        <w:rPr>
          <w:spacing w:val="-1"/>
        </w:rPr>
        <w:t xml:space="preserve"> </w:t>
      </w:r>
      <w:r>
        <w:t>if</w:t>
      </w:r>
      <w:r>
        <w:rPr>
          <w:spacing w:val="-3"/>
        </w:rPr>
        <w:t xml:space="preserve"> </w:t>
      </w:r>
      <w:r>
        <w:t>not available, then use the local database.</w:t>
      </w:r>
    </w:p>
    <w:p w14:paraId="36559F43" w14:textId="77777777" w:rsidR="00E62060" w:rsidRDefault="00E62060">
      <w:pPr>
        <w:pStyle w:val="BodyText"/>
        <w:spacing w:before="11"/>
      </w:pPr>
    </w:p>
    <w:p w14:paraId="0DCBAE60" w14:textId="122E2232" w:rsidR="00E62060" w:rsidRDefault="00E67D74">
      <w:pPr>
        <w:pStyle w:val="Heading2"/>
        <w:tabs>
          <w:tab w:val="left" w:pos="1300"/>
        </w:tabs>
      </w:pPr>
      <w:r>
        <w:t>Step</w:t>
      </w:r>
      <w:r>
        <w:rPr>
          <w:spacing w:val="-8"/>
        </w:rPr>
        <w:t xml:space="preserve"> </w:t>
      </w:r>
      <w:r w:rsidR="0078463D">
        <w:rPr>
          <w:spacing w:val="-5"/>
        </w:rPr>
        <w:t>5</w:t>
      </w:r>
      <w:r>
        <w:rPr>
          <w:spacing w:val="-5"/>
        </w:rPr>
        <w:t>.</w:t>
      </w:r>
      <w:r>
        <w:tab/>
        <w:t>Verify</w:t>
      </w:r>
      <w:r>
        <w:rPr>
          <w:spacing w:val="-10"/>
        </w:rPr>
        <w:t xml:space="preserve"> </w:t>
      </w:r>
      <w:r>
        <w:t>the</w:t>
      </w:r>
      <w:r>
        <w:rPr>
          <w:spacing w:val="-9"/>
        </w:rPr>
        <w:t xml:space="preserve"> </w:t>
      </w:r>
      <w:r>
        <w:t>AAA</w:t>
      </w:r>
      <w:r>
        <w:rPr>
          <w:spacing w:val="-7"/>
        </w:rPr>
        <w:t xml:space="preserve"> </w:t>
      </w:r>
      <w:r>
        <w:t>authentication</w:t>
      </w:r>
      <w:r>
        <w:rPr>
          <w:spacing w:val="-8"/>
        </w:rPr>
        <w:t xml:space="preserve"> </w:t>
      </w:r>
      <w:r>
        <w:rPr>
          <w:spacing w:val="-2"/>
        </w:rPr>
        <w:t>method.</w:t>
      </w:r>
    </w:p>
    <w:p w14:paraId="59ED54F7" w14:textId="64711862" w:rsidR="00E62060" w:rsidRDefault="00E67D74">
      <w:pPr>
        <w:pStyle w:val="BodyText"/>
        <w:spacing w:before="120"/>
        <w:ind w:left="580"/>
      </w:pPr>
      <w:r>
        <w:t>Verify</w:t>
      </w:r>
      <w:r>
        <w:rPr>
          <w:spacing w:val="-7"/>
        </w:rPr>
        <w:t xml:space="preserve"> </w:t>
      </w:r>
      <w:r>
        <w:t>the</w:t>
      </w:r>
      <w:r>
        <w:rPr>
          <w:spacing w:val="-6"/>
        </w:rPr>
        <w:t xml:space="preserve"> </w:t>
      </w:r>
      <w:r w:rsidR="0078463D">
        <w:t xml:space="preserve">console </w:t>
      </w:r>
      <w:r>
        <w:t>login</w:t>
      </w:r>
      <w:r>
        <w:rPr>
          <w:spacing w:val="-5"/>
        </w:rPr>
        <w:t xml:space="preserve"> </w:t>
      </w:r>
      <w:r>
        <w:t>using</w:t>
      </w:r>
      <w:r>
        <w:rPr>
          <w:spacing w:val="-6"/>
        </w:rPr>
        <w:t xml:space="preserve"> </w:t>
      </w:r>
      <w:r>
        <w:t>the</w:t>
      </w:r>
      <w:r>
        <w:rPr>
          <w:spacing w:val="-6"/>
        </w:rPr>
        <w:t xml:space="preserve"> </w:t>
      </w:r>
      <w:r>
        <w:t>AAA</w:t>
      </w:r>
      <w:r>
        <w:rPr>
          <w:spacing w:val="-7"/>
        </w:rPr>
        <w:t xml:space="preserve"> </w:t>
      </w:r>
      <w:r>
        <w:t>TACACS+</w:t>
      </w:r>
      <w:r>
        <w:rPr>
          <w:spacing w:val="-6"/>
        </w:rPr>
        <w:t xml:space="preserve"> </w:t>
      </w:r>
      <w:r>
        <w:rPr>
          <w:spacing w:val="-2"/>
        </w:rPr>
        <w:t>server.</w:t>
      </w:r>
      <w:r w:rsidR="0078463D">
        <w:rPr>
          <w:spacing w:val="-2"/>
        </w:rPr>
        <w:t xml:space="preserve"> Verify the telnet login using the TACACS+ server.</w:t>
      </w:r>
    </w:p>
    <w:p w14:paraId="00E17B80" w14:textId="77777777" w:rsidR="00E62060" w:rsidRDefault="00E62060">
      <w:pPr>
        <w:pStyle w:val="BodyText"/>
        <w:spacing w:before="9"/>
      </w:pPr>
    </w:p>
    <w:p w14:paraId="654B82F6" w14:textId="19D18EFC" w:rsidR="00E62060" w:rsidRDefault="00E67D74">
      <w:pPr>
        <w:pStyle w:val="Heading1"/>
        <w:tabs>
          <w:tab w:val="left" w:pos="1300"/>
        </w:tabs>
      </w:pPr>
      <w:r>
        <w:t>Task</w:t>
      </w:r>
      <w:r>
        <w:rPr>
          <w:spacing w:val="-5"/>
        </w:rPr>
        <w:t xml:space="preserve"> </w:t>
      </w:r>
      <w:r w:rsidR="00B60E1B">
        <w:rPr>
          <w:spacing w:val="-5"/>
        </w:rPr>
        <w:t>3</w:t>
      </w:r>
      <w:r>
        <w:rPr>
          <w:spacing w:val="-5"/>
        </w:rPr>
        <w:t>:</w:t>
      </w:r>
      <w:r>
        <w:tab/>
        <w:t>Configure</w:t>
      </w:r>
      <w:r>
        <w:rPr>
          <w:spacing w:val="-5"/>
        </w:rPr>
        <w:t xml:space="preserve"> </w:t>
      </w:r>
      <w:r>
        <w:t>Server-Based</w:t>
      </w:r>
      <w:r>
        <w:rPr>
          <w:spacing w:val="-6"/>
        </w:rPr>
        <w:t xml:space="preserve"> </w:t>
      </w:r>
      <w:r>
        <w:t>AAA</w:t>
      </w:r>
      <w:r>
        <w:rPr>
          <w:spacing w:val="-5"/>
        </w:rPr>
        <w:t xml:space="preserve"> </w:t>
      </w:r>
      <w:r>
        <w:t>Authentication</w:t>
      </w:r>
      <w:r>
        <w:rPr>
          <w:spacing w:val="-6"/>
        </w:rPr>
        <w:t xml:space="preserve"> </w:t>
      </w:r>
      <w:r>
        <w:t>Using</w:t>
      </w:r>
      <w:r>
        <w:rPr>
          <w:spacing w:val="-4"/>
        </w:rPr>
        <w:t xml:space="preserve"> </w:t>
      </w:r>
      <w:r>
        <w:t>RADIUS</w:t>
      </w:r>
      <w:r>
        <w:rPr>
          <w:spacing w:val="-6"/>
        </w:rPr>
        <w:t xml:space="preserve"> </w:t>
      </w:r>
      <w:r>
        <w:t>on</w:t>
      </w:r>
      <w:r>
        <w:rPr>
          <w:spacing w:val="-6"/>
        </w:rPr>
        <w:t xml:space="preserve"> </w:t>
      </w:r>
      <w:r>
        <w:rPr>
          <w:spacing w:val="-5"/>
        </w:rPr>
        <w:t>R3</w:t>
      </w:r>
    </w:p>
    <w:p w14:paraId="1CEC10AE" w14:textId="77777777" w:rsidR="00E62060" w:rsidRDefault="00E62060">
      <w:pPr>
        <w:pStyle w:val="BodyText"/>
        <w:spacing w:before="9"/>
        <w:rPr>
          <w:b/>
        </w:rPr>
      </w:pPr>
    </w:p>
    <w:p w14:paraId="2748A513" w14:textId="77777777" w:rsidR="00E62060" w:rsidRDefault="00E67D74">
      <w:pPr>
        <w:pStyle w:val="Heading2"/>
        <w:tabs>
          <w:tab w:val="left" w:pos="1300"/>
        </w:tabs>
      </w:pPr>
      <w:r>
        <w:t>Step</w:t>
      </w:r>
      <w:r>
        <w:rPr>
          <w:spacing w:val="-8"/>
        </w:rPr>
        <w:t xml:space="preserve"> </w:t>
      </w:r>
      <w:r>
        <w:rPr>
          <w:spacing w:val="-5"/>
        </w:rPr>
        <w:t>1.</w:t>
      </w:r>
      <w:r>
        <w:tab/>
        <w:t>Configure</w:t>
      </w:r>
      <w:r>
        <w:rPr>
          <w:spacing w:val="-9"/>
        </w:rPr>
        <w:t xml:space="preserve"> </w:t>
      </w:r>
      <w:r>
        <w:t>a</w:t>
      </w:r>
      <w:r>
        <w:rPr>
          <w:spacing w:val="-9"/>
        </w:rPr>
        <w:t xml:space="preserve"> </w:t>
      </w:r>
      <w:r>
        <w:t>backup</w:t>
      </w:r>
      <w:r>
        <w:rPr>
          <w:spacing w:val="-7"/>
        </w:rPr>
        <w:t xml:space="preserve"> </w:t>
      </w:r>
      <w:r>
        <w:t>local</w:t>
      </w:r>
      <w:r>
        <w:rPr>
          <w:spacing w:val="-7"/>
        </w:rPr>
        <w:t xml:space="preserve"> </w:t>
      </w:r>
      <w:r>
        <w:t>database</w:t>
      </w:r>
      <w:r>
        <w:rPr>
          <w:spacing w:val="-3"/>
        </w:rPr>
        <w:t xml:space="preserve"> </w:t>
      </w:r>
      <w:r>
        <w:t>entry</w:t>
      </w:r>
      <w:r>
        <w:rPr>
          <w:spacing w:val="-7"/>
        </w:rPr>
        <w:t xml:space="preserve"> </w:t>
      </w:r>
      <w:r>
        <w:t>called</w:t>
      </w:r>
      <w:r>
        <w:rPr>
          <w:spacing w:val="-8"/>
        </w:rPr>
        <w:t xml:space="preserve"> </w:t>
      </w:r>
      <w:r>
        <w:rPr>
          <w:spacing w:val="-2"/>
        </w:rPr>
        <w:t>Admin.</w:t>
      </w:r>
    </w:p>
    <w:p w14:paraId="28F196C8" w14:textId="634A3BAF" w:rsidR="00E62060" w:rsidRDefault="00E67D74">
      <w:pPr>
        <w:pStyle w:val="BodyText"/>
        <w:spacing w:before="121"/>
        <w:ind w:left="400"/>
        <w:rPr>
          <w:b/>
        </w:rPr>
      </w:pPr>
      <w:r>
        <w:t>For</w:t>
      </w:r>
      <w:r>
        <w:rPr>
          <w:spacing w:val="-8"/>
        </w:rPr>
        <w:t xml:space="preserve"> </w:t>
      </w:r>
      <w:r>
        <w:t>backup</w:t>
      </w:r>
      <w:r>
        <w:rPr>
          <w:spacing w:val="-9"/>
        </w:rPr>
        <w:t xml:space="preserve"> </w:t>
      </w:r>
      <w:r>
        <w:t>purposes,</w:t>
      </w:r>
      <w:r>
        <w:rPr>
          <w:spacing w:val="-7"/>
        </w:rPr>
        <w:t xml:space="preserve"> </w:t>
      </w:r>
      <w:r>
        <w:t>configure</w:t>
      </w:r>
      <w:r>
        <w:rPr>
          <w:spacing w:val="-8"/>
        </w:rPr>
        <w:t xml:space="preserve"> </w:t>
      </w:r>
      <w:r>
        <w:t>a</w:t>
      </w:r>
      <w:r>
        <w:rPr>
          <w:spacing w:val="-7"/>
        </w:rPr>
        <w:t xml:space="preserve"> </w:t>
      </w:r>
      <w:r>
        <w:t>local</w:t>
      </w:r>
      <w:r>
        <w:rPr>
          <w:spacing w:val="-8"/>
        </w:rPr>
        <w:t xml:space="preserve"> </w:t>
      </w:r>
      <w:r>
        <w:t>username</w:t>
      </w:r>
      <w:r>
        <w:rPr>
          <w:spacing w:val="-8"/>
        </w:rPr>
        <w:t xml:space="preserve"> </w:t>
      </w:r>
      <w:r>
        <w:t>of</w:t>
      </w:r>
      <w:r>
        <w:rPr>
          <w:spacing w:val="-1"/>
        </w:rPr>
        <w:t xml:space="preserve"> </w:t>
      </w:r>
      <w:r>
        <w:rPr>
          <w:b/>
        </w:rPr>
        <w:t>Admin</w:t>
      </w:r>
      <w:r>
        <w:rPr>
          <w:b/>
          <w:spacing w:val="-6"/>
        </w:rPr>
        <w:t xml:space="preserve"> </w:t>
      </w:r>
      <w:r>
        <w:t>and</w:t>
      </w:r>
      <w:r>
        <w:rPr>
          <w:spacing w:val="-8"/>
        </w:rPr>
        <w:t xml:space="preserve"> </w:t>
      </w:r>
      <w:r>
        <w:t>secret</w:t>
      </w:r>
      <w:r>
        <w:rPr>
          <w:spacing w:val="-6"/>
        </w:rPr>
        <w:t xml:space="preserve"> </w:t>
      </w:r>
      <w:r>
        <w:t>password</w:t>
      </w:r>
      <w:r>
        <w:rPr>
          <w:spacing w:val="-6"/>
        </w:rPr>
        <w:t xml:space="preserve"> </w:t>
      </w:r>
      <w:r>
        <w:t>of</w:t>
      </w:r>
      <w:r>
        <w:rPr>
          <w:spacing w:val="-6"/>
        </w:rPr>
        <w:t xml:space="preserve"> </w:t>
      </w:r>
      <w:r w:rsidR="00AB458E">
        <w:rPr>
          <w:b/>
          <w:spacing w:val="-2"/>
        </w:rPr>
        <w:t>cisco</w:t>
      </w:r>
    </w:p>
    <w:p w14:paraId="57323811" w14:textId="77777777" w:rsidR="00E62060" w:rsidRDefault="00E62060">
      <w:pPr>
        <w:pStyle w:val="BodyText"/>
        <w:spacing w:before="11"/>
        <w:rPr>
          <w:b/>
        </w:rPr>
      </w:pPr>
    </w:p>
    <w:p w14:paraId="3C9DD3F8" w14:textId="77777777" w:rsidR="00E62060" w:rsidRDefault="00E67D74">
      <w:pPr>
        <w:pStyle w:val="Heading2"/>
        <w:tabs>
          <w:tab w:val="left" w:pos="1300"/>
        </w:tabs>
      </w:pPr>
      <w:r>
        <w:t>Step</w:t>
      </w:r>
      <w:r>
        <w:rPr>
          <w:spacing w:val="-8"/>
        </w:rPr>
        <w:t xml:space="preserve"> </w:t>
      </w:r>
      <w:r>
        <w:rPr>
          <w:spacing w:val="-5"/>
        </w:rPr>
        <w:t>2.</w:t>
      </w:r>
      <w:r>
        <w:tab/>
        <w:t>Verify</w:t>
      </w:r>
      <w:r>
        <w:rPr>
          <w:spacing w:val="-8"/>
        </w:rPr>
        <w:t xml:space="preserve"> </w:t>
      </w:r>
      <w:r>
        <w:t>the</w:t>
      </w:r>
      <w:r>
        <w:rPr>
          <w:spacing w:val="-7"/>
        </w:rPr>
        <w:t xml:space="preserve"> </w:t>
      </w:r>
      <w:r>
        <w:t>RADIUS</w:t>
      </w:r>
      <w:r>
        <w:rPr>
          <w:spacing w:val="-5"/>
        </w:rPr>
        <w:t xml:space="preserve"> </w:t>
      </w:r>
      <w:r>
        <w:t>Server</w:t>
      </w:r>
      <w:r>
        <w:rPr>
          <w:spacing w:val="-6"/>
        </w:rPr>
        <w:t xml:space="preserve"> </w:t>
      </w:r>
      <w:r>
        <w:rPr>
          <w:spacing w:val="-2"/>
        </w:rPr>
        <w:t>configuration.</w:t>
      </w:r>
    </w:p>
    <w:p w14:paraId="0DD9AB3C" w14:textId="0D54D731" w:rsidR="00E62060" w:rsidRDefault="00E67D74">
      <w:pPr>
        <w:pStyle w:val="BodyText"/>
        <w:spacing w:before="120"/>
        <w:ind w:left="400" w:right="220"/>
      </w:pPr>
      <w:r>
        <w:t>Select</w:t>
      </w:r>
      <w:r>
        <w:rPr>
          <w:spacing w:val="-3"/>
        </w:rPr>
        <w:t xml:space="preserve"> </w:t>
      </w:r>
      <w:r>
        <w:t>the</w:t>
      </w:r>
      <w:r>
        <w:rPr>
          <w:spacing w:val="-3"/>
        </w:rPr>
        <w:t xml:space="preserve"> </w:t>
      </w:r>
      <w:r>
        <w:t>RADIUS</w:t>
      </w:r>
      <w:r>
        <w:rPr>
          <w:spacing w:val="-3"/>
        </w:rPr>
        <w:t xml:space="preserve"> </w:t>
      </w:r>
      <w:r>
        <w:t>Server.</w:t>
      </w:r>
      <w:r>
        <w:rPr>
          <w:spacing w:val="-3"/>
        </w:rPr>
        <w:t xml:space="preserve"> </w:t>
      </w:r>
      <w:r>
        <w:t>From</w:t>
      </w:r>
      <w:r>
        <w:rPr>
          <w:spacing w:val="-3"/>
        </w:rPr>
        <w:t xml:space="preserve"> </w:t>
      </w:r>
      <w:r>
        <w:t>the Config</w:t>
      </w:r>
      <w:r>
        <w:rPr>
          <w:spacing w:val="-3"/>
        </w:rPr>
        <w:t xml:space="preserve"> </w:t>
      </w:r>
      <w:r>
        <w:t>tab,</w:t>
      </w:r>
      <w:r>
        <w:rPr>
          <w:spacing w:val="-4"/>
        </w:rPr>
        <w:t xml:space="preserve"> </w:t>
      </w:r>
      <w:r>
        <w:t>click</w:t>
      </w:r>
      <w:r>
        <w:rPr>
          <w:spacing w:val="-2"/>
        </w:rPr>
        <w:t xml:space="preserve"> </w:t>
      </w:r>
      <w:r>
        <w:t>on</w:t>
      </w:r>
      <w:r>
        <w:rPr>
          <w:spacing w:val="-3"/>
        </w:rPr>
        <w:t xml:space="preserve"> </w:t>
      </w:r>
      <w:r>
        <w:rPr>
          <w:b/>
        </w:rPr>
        <w:t xml:space="preserve">AAA </w:t>
      </w:r>
      <w:r>
        <w:t>and</w:t>
      </w:r>
      <w:r>
        <w:rPr>
          <w:spacing w:val="-3"/>
        </w:rPr>
        <w:t xml:space="preserve"> </w:t>
      </w:r>
      <w:r w:rsidR="0078463D">
        <w:t>check</w:t>
      </w:r>
      <w:r>
        <w:rPr>
          <w:spacing w:val="-3"/>
        </w:rPr>
        <w:t xml:space="preserve"> </w:t>
      </w:r>
      <w:r>
        <w:t>that</w:t>
      </w:r>
      <w:r>
        <w:rPr>
          <w:spacing w:val="-1"/>
        </w:rPr>
        <w:t xml:space="preserve"> </w:t>
      </w:r>
      <w:r>
        <w:t>there</w:t>
      </w:r>
      <w:r>
        <w:rPr>
          <w:spacing w:val="-3"/>
        </w:rPr>
        <w:t xml:space="preserve"> </w:t>
      </w:r>
      <w:r>
        <w:t>is</w:t>
      </w:r>
      <w:r>
        <w:rPr>
          <w:spacing w:val="-2"/>
        </w:rPr>
        <w:t xml:space="preserve"> </w:t>
      </w:r>
      <w:r>
        <w:t>a</w:t>
      </w:r>
      <w:r>
        <w:rPr>
          <w:spacing w:val="-4"/>
        </w:rPr>
        <w:t xml:space="preserve"> </w:t>
      </w:r>
      <w:r w:rsidR="0078463D">
        <w:t>n</w:t>
      </w:r>
      <w:r>
        <w:t>etwork</w:t>
      </w:r>
      <w:r>
        <w:rPr>
          <w:spacing w:val="-2"/>
        </w:rPr>
        <w:t xml:space="preserve"> </w:t>
      </w:r>
      <w:r>
        <w:t xml:space="preserve">configuration entry for R3 and a User Setup entry for </w:t>
      </w:r>
      <w:proofErr w:type="spellStart"/>
      <w:r>
        <w:t>Admin</w:t>
      </w:r>
      <w:r w:rsidR="0078463D">
        <w:t>R</w:t>
      </w:r>
      <w:proofErr w:type="spellEnd"/>
      <w:r>
        <w:t xml:space="preserve">. Make sure you use the correct port for RADIUS. </w:t>
      </w:r>
      <w:r w:rsidR="0078463D">
        <w:t>Also verify that the AAA service is “on”.</w:t>
      </w:r>
    </w:p>
    <w:p w14:paraId="728AE3FA" w14:textId="77777777" w:rsidR="00E62060" w:rsidRDefault="00E62060">
      <w:pPr>
        <w:pStyle w:val="BodyText"/>
        <w:spacing w:before="9"/>
      </w:pPr>
    </w:p>
    <w:p w14:paraId="5558DD16" w14:textId="77777777" w:rsidR="00E62060" w:rsidRDefault="00E67D74">
      <w:pPr>
        <w:pStyle w:val="Heading2"/>
        <w:tabs>
          <w:tab w:val="left" w:pos="1300"/>
        </w:tabs>
      </w:pPr>
      <w:r>
        <w:t>Step</w:t>
      </w:r>
      <w:r>
        <w:rPr>
          <w:spacing w:val="-8"/>
        </w:rPr>
        <w:t xml:space="preserve"> </w:t>
      </w:r>
      <w:r>
        <w:rPr>
          <w:spacing w:val="-5"/>
        </w:rPr>
        <w:t>3.</w:t>
      </w:r>
      <w:r>
        <w:tab/>
        <w:t>Configure</w:t>
      </w:r>
      <w:r>
        <w:rPr>
          <w:spacing w:val="-9"/>
        </w:rPr>
        <w:t xml:space="preserve"> </w:t>
      </w:r>
      <w:r>
        <w:t>the</w:t>
      </w:r>
      <w:r>
        <w:rPr>
          <w:spacing w:val="-7"/>
        </w:rPr>
        <w:t xml:space="preserve"> </w:t>
      </w:r>
      <w:r>
        <w:t>RADIUS</w:t>
      </w:r>
      <w:r>
        <w:rPr>
          <w:spacing w:val="-7"/>
        </w:rPr>
        <w:t xml:space="preserve"> </w:t>
      </w:r>
      <w:r>
        <w:t>server</w:t>
      </w:r>
      <w:r>
        <w:rPr>
          <w:spacing w:val="-8"/>
        </w:rPr>
        <w:t xml:space="preserve"> </w:t>
      </w:r>
      <w:r>
        <w:t>specifics</w:t>
      </w:r>
      <w:r>
        <w:rPr>
          <w:spacing w:val="-6"/>
        </w:rPr>
        <w:t xml:space="preserve"> </w:t>
      </w:r>
      <w:r>
        <w:t>on</w:t>
      </w:r>
      <w:r>
        <w:rPr>
          <w:spacing w:val="-8"/>
        </w:rPr>
        <w:t xml:space="preserve"> </w:t>
      </w:r>
      <w:r>
        <w:rPr>
          <w:spacing w:val="-5"/>
        </w:rPr>
        <w:t>R3.</w:t>
      </w:r>
    </w:p>
    <w:p w14:paraId="5AB5422A" w14:textId="4CBD3638" w:rsidR="00E62060" w:rsidRDefault="0078463D" w:rsidP="0078463D">
      <w:pPr>
        <w:pStyle w:val="BodyText"/>
        <w:spacing w:before="120"/>
        <w:ind w:left="400"/>
        <w:sectPr w:rsidR="00E62060" w:rsidSect="00AB458E">
          <w:type w:val="continuous"/>
          <w:pgSz w:w="12240" w:h="15840"/>
          <w:pgMar w:top="1181" w:right="864" w:bottom="864" w:left="864" w:header="850" w:footer="677" w:gutter="0"/>
          <w:cols w:space="720"/>
        </w:sectPr>
      </w:pPr>
      <w:r>
        <w:t>Repeat the steps as for R2 except using RADIUS.</w:t>
      </w:r>
    </w:p>
    <w:p w14:paraId="76B82DC8" w14:textId="77777777" w:rsidR="00E62060" w:rsidRDefault="00E62060">
      <w:pPr>
        <w:pStyle w:val="BodyText"/>
        <w:spacing w:before="5"/>
        <w:rPr>
          <w:sz w:val="14"/>
        </w:rPr>
      </w:pPr>
    </w:p>
    <w:p w14:paraId="2A5F2340" w14:textId="77777777" w:rsidR="00E62060" w:rsidRDefault="00E62060">
      <w:pPr>
        <w:pStyle w:val="BodyText"/>
        <w:spacing w:before="3"/>
        <w:rPr>
          <w:sz w:val="27"/>
        </w:rPr>
      </w:pPr>
    </w:p>
    <w:p w14:paraId="1ED8252B" w14:textId="228291F9" w:rsidR="00E62060" w:rsidRPr="00C219F6" w:rsidRDefault="00E67D74" w:rsidP="00B60E1B">
      <w:pPr>
        <w:rPr>
          <w:b/>
          <w:sz w:val="24"/>
        </w:rPr>
      </w:pPr>
      <w:r w:rsidRPr="00C219F6">
        <w:rPr>
          <w:b/>
          <w:sz w:val="24"/>
        </w:rPr>
        <w:t>Task</w:t>
      </w:r>
      <w:r w:rsidRPr="00C219F6">
        <w:rPr>
          <w:b/>
          <w:spacing w:val="-5"/>
          <w:sz w:val="24"/>
        </w:rPr>
        <w:t xml:space="preserve"> </w:t>
      </w:r>
      <w:r w:rsidR="00B60E1B">
        <w:rPr>
          <w:b/>
          <w:sz w:val="24"/>
        </w:rPr>
        <w:t>4</w:t>
      </w:r>
      <w:r w:rsidRPr="00C219F6">
        <w:rPr>
          <w:b/>
          <w:sz w:val="24"/>
        </w:rPr>
        <w:t>:</w:t>
      </w:r>
      <w:r w:rsidR="00B60E1B">
        <w:rPr>
          <w:b/>
          <w:spacing w:val="-7"/>
          <w:sz w:val="24"/>
        </w:rPr>
        <w:tab/>
      </w:r>
      <w:r w:rsidR="00C219F6">
        <w:rPr>
          <w:b/>
          <w:sz w:val="24"/>
        </w:rPr>
        <w:t xml:space="preserve">(OPTIONAL) </w:t>
      </w:r>
      <w:r w:rsidRPr="00C219F6">
        <w:rPr>
          <w:b/>
          <w:sz w:val="24"/>
        </w:rPr>
        <w:t>B</w:t>
      </w:r>
      <w:r w:rsidR="00C219F6">
        <w:rPr>
          <w:b/>
          <w:sz w:val="24"/>
        </w:rPr>
        <w:t>ackup</w:t>
      </w:r>
      <w:r w:rsidRPr="00C219F6">
        <w:rPr>
          <w:b/>
          <w:spacing w:val="-5"/>
          <w:sz w:val="24"/>
        </w:rPr>
        <w:t xml:space="preserve"> </w:t>
      </w:r>
      <w:r w:rsidRPr="00C219F6">
        <w:rPr>
          <w:b/>
          <w:sz w:val="24"/>
        </w:rPr>
        <w:t>C</w:t>
      </w:r>
      <w:r w:rsidR="00C219F6">
        <w:rPr>
          <w:b/>
          <w:sz w:val="24"/>
        </w:rPr>
        <w:t>onfiguration</w:t>
      </w:r>
      <w:r w:rsidRPr="00C219F6">
        <w:rPr>
          <w:b/>
          <w:spacing w:val="-5"/>
          <w:sz w:val="24"/>
        </w:rPr>
        <w:t xml:space="preserve"> </w:t>
      </w:r>
      <w:r w:rsidRPr="00C219F6">
        <w:rPr>
          <w:b/>
          <w:spacing w:val="-2"/>
          <w:sz w:val="24"/>
        </w:rPr>
        <w:t>C</w:t>
      </w:r>
      <w:r w:rsidR="00C219F6">
        <w:rPr>
          <w:b/>
          <w:spacing w:val="-2"/>
          <w:sz w:val="24"/>
        </w:rPr>
        <w:t>hallenge</w:t>
      </w:r>
    </w:p>
    <w:p w14:paraId="3293E033" w14:textId="77777777" w:rsidR="00E62060" w:rsidRDefault="00E62060">
      <w:pPr>
        <w:pStyle w:val="BodyText"/>
        <w:spacing w:before="10"/>
        <w:rPr>
          <w:b/>
        </w:rPr>
      </w:pPr>
    </w:p>
    <w:p w14:paraId="7ACD7B15" w14:textId="2CC8773D" w:rsidR="00E62060" w:rsidRPr="00C219F6" w:rsidRDefault="00E67D74" w:rsidP="00C219F6">
      <w:pPr>
        <w:pStyle w:val="BodyText"/>
        <w:ind w:left="400" w:right="276"/>
      </w:pPr>
      <w:r>
        <w:rPr>
          <w:b/>
        </w:rPr>
        <w:t>Step</w:t>
      </w:r>
      <w:r>
        <w:rPr>
          <w:b/>
          <w:spacing w:val="-3"/>
        </w:rPr>
        <w:t xml:space="preserve"> </w:t>
      </w:r>
      <w:r w:rsidR="00DF0BB1">
        <w:rPr>
          <w:b/>
        </w:rPr>
        <w:t>1</w:t>
      </w:r>
      <w:r w:rsidR="00DF0BB1">
        <w:rPr>
          <w:b/>
          <w:spacing w:val="-4"/>
        </w:rPr>
        <w:t>:</w:t>
      </w:r>
      <w:r>
        <w:rPr>
          <w:spacing w:val="40"/>
        </w:rPr>
        <w:t xml:space="preserve"> </w:t>
      </w:r>
      <w:r>
        <w:t>Create</w:t>
      </w:r>
      <w:r>
        <w:rPr>
          <w:spacing w:val="-4"/>
        </w:rPr>
        <w:t xml:space="preserve"> </w:t>
      </w:r>
      <w:r>
        <w:t>a</w:t>
      </w:r>
      <w:r>
        <w:rPr>
          <w:spacing w:val="-2"/>
        </w:rPr>
        <w:t xml:space="preserve"> </w:t>
      </w:r>
      <w:r>
        <w:t>backup</w:t>
      </w:r>
      <w:r>
        <w:rPr>
          <w:spacing w:val="-1"/>
        </w:rPr>
        <w:t xml:space="preserve"> </w:t>
      </w:r>
      <w:r>
        <w:t>Radius</w:t>
      </w:r>
      <w:r>
        <w:rPr>
          <w:spacing w:val="-3"/>
        </w:rPr>
        <w:t xml:space="preserve"> </w:t>
      </w:r>
      <w:r>
        <w:t>Server</w:t>
      </w:r>
      <w:r>
        <w:rPr>
          <w:spacing w:val="-4"/>
        </w:rPr>
        <w:t xml:space="preserve"> </w:t>
      </w:r>
      <w:r>
        <w:t>for</w:t>
      </w:r>
      <w:r>
        <w:rPr>
          <w:spacing w:val="-3"/>
        </w:rPr>
        <w:t xml:space="preserve"> </w:t>
      </w:r>
      <w:r>
        <w:t>Site</w:t>
      </w:r>
      <w:r>
        <w:rPr>
          <w:spacing w:val="-2"/>
        </w:rPr>
        <w:t xml:space="preserve"> </w:t>
      </w:r>
      <w:r>
        <w:t>2</w:t>
      </w:r>
      <w:r>
        <w:rPr>
          <w:spacing w:val="-2"/>
        </w:rPr>
        <w:t xml:space="preserve"> </w:t>
      </w:r>
      <w:r>
        <w:t>(192.168.2.0</w:t>
      </w:r>
      <w:r>
        <w:rPr>
          <w:spacing w:val="-4"/>
        </w:rPr>
        <w:t xml:space="preserve"> </w:t>
      </w:r>
      <w:r>
        <w:t>network).</w:t>
      </w:r>
      <w:r>
        <w:rPr>
          <w:spacing w:val="40"/>
        </w:rPr>
        <w:t xml:space="preserve"> </w:t>
      </w:r>
      <w:r>
        <w:t>If</w:t>
      </w:r>
      <w:r>
        <w:rPr>
          <w:spacing w:val="-2"/>
        </w:rPr>
        <w:t xml:space="preserve"> </w:t>
      </w:r>
      <w:r>
        <w:t>the TACACS+</w:t>
      </w:r>
      <w:r>
        <w:rPr>
          <w:spacing w:val="-3"/>
        </w:rPr>
        <w:t xml:space="preserve"> </w:t>
      </w:r>
      <w:r>
        <w:t>server</w:t>
      </w:r>
      <w:r>
        <w:rPr>
          <w:spacing w:val="-4"/>
        </w:rPr>
        <w:t xml:space="preserve"> </w:t>
      </w:r>
      <w:r>
        <w:t>goes</w:t>
      </w:r>
      <w:r>
        <w:rPr>
          <w:spacing w:val="-3"/>
        </w:rPr>
        <w:t xml:space="preserve"> </w:t>
      </w:r>
      <w:r>
        <w:t>down does the Radius server authenticate users?</w:t>
      </w:r>
      <w:r>
        <w:rPr>
          <w:spacing w:val="80"/>
        </w:rPr>
        <w:t xml:space="preserve"> </w:t>
      </w:r>
      <w:r>
        <w:t>(</w:t>
      </w:r>
      <w:r w:rsidR="00DF0BB1">
        <w:t>Note</w:t>
      </w:r>
      <w:r>
        <w:t>- you should configure the same user ids in the Radius Server as are in the TACACS+ server.</w:t>
      </w:r>
    </w:p>
    <w:p w14:paraId="37F7C4F2" w14:textId="77777777" w:rsidR="00E62060" w:rsidRDefault="00E62060">
      <w:pPr>
        <w:pStyle w:val="BodyText"/>
        <w:spacing w:before="9"/>
        <w:rPr>
          <w:sz w:val="18"/>
        </w:rPr>
      </w:pPr>
    </w:p>
    <w:p w14:paraId="374B5C8B" w14:textId="77777777" w:rsidR="00E62060" w:rsidRDefault="00E67D74">
      <w:pPr>
        <w:pStyle w:val="BodyText"/>
        <w:spacing w:before="1"/>
        <w:ind w:left="400" w:right="220"/>
      </w:pPr>
      <w:r>
        <w:rPr>
          <w:b/>
        </w:rPr>
        <w:t>Step</w:t>
      </w:r>
      <w:r>
        <w:rPr>
          <w:b/>
          <w:spacing w:val="-3"/>
        </w:rPr>
        <w:t xml:space="preserve"> </w:t>
      </w:r>
      <w:r>
        <w:rPr>
          <w:b/>
        </w:rPr>
        <w:t>2:</w:t>
      </w:r>
      <w:r>
        <w:rPr>
          <w:b/>
          <w:spacing w:val="40"/>
        </w:rPr>
        <w:t xml:space="preserve"> </w:t>
      </w:r>
      <w:r>
        <w:t>If</w:t>
      </w:r>
      <w:r>
        <w:rPr>
          <w:spacing w:val="-1"/>
        </w:rPr>
        <w:t xml:space="preserve"> </w:t>
      </w:r>
      <w:r>
        <w:t>the</w:t>
      </w:r>
      <w:r>
        <w:rPr>
          <w:spacing w:val="-1"/>
        </w:rPr>
        <w:t xml:space="preserve"> </w:t>
      </w:r>
      <w:r>
        <w:t>Radius Server</w:t>
      </w:r>
      <w:r>
        <w:rPr>
          <w:spacing w:val="-2"/>
        </w:rPr>
        <w:t xml:space="preserve"> </w:t>
      </w:r>
      <w:r>
        <w:t>crashes</w:t>
      </w:r>
      <w:r>
        <w:rPr>
          <w:spacing w:val="-2"/>
        </w:rPr>
        <w:t xml:space="preserve"> </w:t>
      </w:r>
      <w:r>
        <w:t>on</w:t>
      </w:r>
      <w:r>
        <w:rPr>
          <w:spacing w:val="-4"/>
        </w:rPr>
        <w:t xml:space="preserve"> </w:t>
      </w:r>
      <w:r>
        <w:t>site</w:t>
      </w:r>
      <w:r>
        <w:rPr>
          <w:spacing w:val="-3"/>
        </w:rPr>
        <w:t xml:space="preserve"> </w:t>
      </w:r>
      <w:r>
        <w:t>3—would</w:t>
      </w:r>
      <w:r>
        <w:rPr>
          <w:spacing w:val="-3"/>
        </w:rPr>
        <w:t xml:space="preserve"> </w:t>
      </w:r>
      <w:r>
        <w:t>site</w:t>
      </w:r>
      <w:r>
        <w:rPr>
          <w:spacing w:val="-1"/>
        </w:rPr>
        <w:t xml:space="preserve"> </w:t>
      </w:r>
      <w:r>
        <w:t>2</w:t>
      </w:r>
      <w:r>
        <w:rPr>
          <w:spacing w:val="-3"/>
        </w:rPr>
        <w:t xml:space="preserve"> </w:t>
      </w:r>
      <w:r>
        <w:t>be</w:t>
      </w:r>
      <w:r>
        <w:rPr>
          <w:spacing w:val="-3"/>
        </w:rPr>
        <w:t xml:space="preserve"> </w:t>
      </w:r>
      <w:r>
        <w:t>able</w:t>
      </w:r>
      <w:r>
        <w:rPr>
          <w:spacing w:val="-1"/>
        </w:rPr>
        <w:t xml:space="preserve"> </w:t>
      </w:r>
      <w:r>
        <w:t>to</w:t>
      </w:r>
      <w:r>
        <w:rPr>
          <w:spacing w:val="-3"/>
        </w:rPr>
        <w:t xml:space="preserve"> </w:t>
      </w:r>
      <w:r>
        <w:t>function</w:t>
      </w:r>
      <w:r>
        <w:rPr>
          <w:spacing w:val="-2"/>
        </w:rPr>
        <w:t xml:space="preserve"> </w:t>
      </w:r>
      <w:r>
        <w:t>as</w:t>
      </w:r>
      <w:r>
        <w:rPr>
          <w:spacing w:val="-2"/>
        </w:rPr>
        <w:t xml:space="preserve"> </w:t>
      </w:r>
      <w:r>
        <w:t>a</w:t>
      </w:r>
      <w:r>
        <w:rPr>
          <w:spacing w:val="-4"/>
        </w:rPr>
        <w:t xml:space="preserve"> </w:t>
      </w:r>
      <w:r>
        <w:t>backup</w:t>
      </w:r>
      <w:r>
        <w:rPr>
          <w:spacing w:val="-1"/>
        </w:rPr>
        <w:t xml:space="preserve"> </w:t>
      </w:r>
      <w:r>
        <w:t>site?</w:t>
      </w:r>
      <w:r>
        <w:rPr>
          <w:spacing w:val="40"/>
        </w:rPr>
        <w:t xml:space="preserve"> </w:t>
      </w:r>
      <w:r>
        <w:t>Try</w:t>
      </w:r>
      <w:r>
        <w:rPr>
          <w:spacing w:val="-2"/>
        </w:rPr>
        <w:t xml:space="preserve"> </w:t>
      </w:r>
      <w:r>
        <w:t>to configure this and list the steps you did to attempt this configuration.</w:t>
      </w:r>
    </w:p>
    <w:sectPr w:rsidR="00E62060" w:rsidSect="00B60E1B">
      <w:type w:val="continuous"/>
      <w:pgSz w:w="12240" w:h="15840"/>
      <w:pgMar w:top="1181" w:right="864" w:bottom="864" w:left="864" w:header="85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7AF1" w14:textId="77777777" w:rsidR="004C19CD" w:rsidRDefault="004C19CD">
      <w:r>
        <w:separator/>
      </w:r>
    </w:p>
  </w:endnote>
  <w:endnote w:type="continuationSeparator" w:id="0">
    <w:p w14:paraId="6C494198" w14:textId="77777777" w:rsidR="004C19CD" w:rsidRDefault="004C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8D6" w14:textId="77777777" w:rsidR="00E62060" w:rsidRDefault="004C19CD">
    <w:pPr>
      <w:pStyle w:val="BodyText"/>
      <w:spacing w:line="14" w:lineRule="auto"/>
    </w:pPr>
    <w:r>
      <w:pict w14:anchorId="754EF937">
        <v:shapetype id="_x0000_t202" coordsize="21600,21600" o:spt="202" path="m,l,21600r21600,l21600,xe">
          <v:stroke joinstyle="miter"/>
          <v:path gradientshapeok="t" o:connecttype="rect"/>
        </v:shapetype>
        <v:shape id="docshape1" o:spid="_x0000_s2052" type="#_x0000_t202" style="position:absolute;margin-left:251.15pt;margin-top:747.4pt;width:37.7pt;height:9.8pt;z-index:-15897088;mso-position-horizontal-relative:page;mso-position-vertical-relative:page" filled="f" stroked="f">
          <v:textbox inset="0,0,0,0">
            <w:txbxContent>
              <w:p w14:paraId="21AE99E4" w14:textId="77777777" w:rsidR="00E62060" w:rsidRDefault="00E67D74">
                <w:pPr>
                  <w:spacing w:before="14"/>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1</w:t>
                </w:r>
                <w:r>
                  <w:rPr>
                    <w:sz w:val="14"/>
                  </w:rPr>
                  <w:fldChar w:fldCharType="end"/>
                </w:r>
                <w:r>
                  <w:rPr>
                    <w:spacing w:val="-2"/>
                    <w:sz w:val="14"/>
                  </w:rPr>
                  <w:t xml:space="preserve"> </w:t>
                </w:r>
                <w:r>
                  <w:rPr>
                    <w:sz w:val="14"/>
                  </w:rPr>
                  <w:t>of</w:t>
                </w:r>
                <w:r>
                  <w:rPr>
                    <w:spacing w:val="-4"/>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4</w:t>
                </w:r>
                <w:r>
                  <w:rPr>
                    <w:spacing w:val="-10"/>
                    <w:sz w:val="1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33E0" w14:textId="77777777" w:rsidR="00E62060" w:rsidRDefault="004C19CD">
    <w:pPr>
      <w:pStyle w:val="BodyText"/>
      <w:spacing w:line="14" w:lineRule="auto"/>
    </w:pPr>
    <w:r>
      <w:pict w14:anchorId="04733F86">
        <v:shapetype id="_x0000_t202" coordsize="21600,21600" o:spt="202" path="m,l,21600r21600,l21600,xe">
          <v:stroke joinstyle="miter"/>
          <v:path gradientshapeok="t" o:connecttype="rect"/>
        </v:shapetype>
        <v:shape id="docshape4" o:spid="_x0000_s2049" type="#_x0000_t202" style="position:absolute;margin-left:251.15pt;margin-top:747.4pt;width:37.7pt;height:9.8pt;z-index:-15895552;mso-position-horizontal-relative:page;mso-position-vertical-relative:page" filled="f" stroked="f">
          <v:textbox inset="0,0,0,0">
            <w:txbxContent>
              <w:p w14:paraId="29D38A27" w14:textId="77777777" w:rsidR="00E62060" w:rsidRDefault="00E67D74">
                <w:pPr>
                  <w:spacing w:before="14"/>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2</w:t>
                </w:r>
                <w:r>
                  <w:rPr>
                    <w:sz w:val="14"/>
                  </w:rPr>
                  <w:fldChar w:fldCharType="end"/>
                </w:r>
                <w:r>
                  <w:rPr>
                    <w:spacing w:val="-2"/>
                    <w:sz w:val="14"/>
                  </w:rPr>
                  <w:t xml:space="preserve"> </w:t>
                </w:r>
                <w:r>
                  <w:rPr>
                    <w:sz w:val="14"/>
                  </w:rPr>
                  <w:t>of</w:t>
                </w:r>
                <w:r>
                  <w:rPr>
                    <w:spacing w:val="-4"/>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4</w:t>
                </w:r>
                <w:r>
                  <w:rPr>
                    <w:spacing w:val="-10"/>
                    <w:sz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B484" w14:textId="77777777" w:rsidR="004C19CD" w:rsidRDefault="004C19CD">
      <w:r>
        <w:separator/>
      </w:r>
    </w:p>
  </w:footnote>
  <w:footnote w:type="continuationSeparator" w:id="0">
    <w:p w14:paraId="2A7FC3A5" w14:textId="77777777" w:rsidR="004C19CD" w:rsidRDefault="004C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D987" w14:textId="77777777" w:rsidR="00E62060" w:rsidRDefault="004C19CD">
    <w:pPr>
      <w:pStyle w:val="BodyText"/>
      <w:spacing w:line="14" w:lineRule="auto"/>
    </w:pPr>
    <w:r>
      <w:pict w14:anchorId="71BB97E8">
        <v:line id="_x0000_s2051" style="position:absolute;z-index:-15896576;mso-position-horizontal-relative:page;mso-position-vertical-relative:page" from="50.25pt,58.25pt" to="560.25pt,58.25pt" strokeweight="1.5pt">
          <w10:wrap anchorx="page" anchory="page"/>
        </v:line>
      </w:pict>
    </w:r>
    <w:r>
      <w:pict w14:anchorId="44BF92E5">
        <v:shapetype id="_x0000_t202" coordsize="21600,21600" o:spt="202" path="m,l,21600r21600,l21600,xe">
          <v:stroke joinstyle="miter"/>
          <v:path gradientshapeok="t" o:connecttype="rect"/>
        </v:shapetype>
        <v:shape id="docshape3" o:spid="_x0000_s2050" type="#_x0000_t202" style="position:absolute;margin-left:53pt;margin-top:41.35pt;width:77.45pt;height:13.15pt;z-index:-15896064;mso-position-horizontal-relative:page;mso-position-vertical-relative:page" filled="f" stroked="f">
          <v:textbox inset="0,0,0,0">
            <w:txbxContent>
              <w:p w14:paraId="72AACBA6" w14:textId="77777777" w:rsidR="00E62060" w:rsidRDefault="00E67D74">
                <w:pPr>
                  <w:pStyle w:val="BodyText"/>
                  <w:spacing w:before="12"/>
                  <w:ind w:left="20"/>
                </w:pPr>
                <w:r>
                  <w:t>Network</w:t>
                </w:r>
                <w:r>
                  <w:rPr>
                    <w:spacing w:val="-7"/>
                  </w:rPr>
                  <w:t xml:space="preserve"> </w:t>
                </w:r>
                <w:r>
                  <w:rPr>
                    <w:spacing w:val="-2"/>
                  </w:rPr>
                  <w:t>Security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86FCE"/>
    <w:multiLevelType w:val="hybridMultilevel"/>
    <w:tmpl w:val="EB3A908E"/>
    <w:lvl w:ilvl="0" w:tplc="FABEEC60">
      <w:numFmt w:val="bullet"/>
      <w:lvlText w:val=""/>
      <w:lvlJc w:val="left"/>
      <w:pPr>
        <w:ind w:left="1300" w:hanging="360"/>
      </w:pPr>
      <w:rPr>
        <w:rFonts w:ascii="Symbol" w:eastAsia="Symbol" w:hAnsi="Symbol" w:cs="Symbol" w:hint="default"/>
        <w:b w:val="0"/>
        <w:bCs w:val="0"/>
        <w:i w:val="0"/>
        <w:iCs w:val="0"/>
        <w:w w:val="99"/>
        <w:sz w:val="20"/>
        <w:szCs w:val="20"/>
        <w:lang w:val="en-US" w:eastAsia="en-US" w:bidi="ar-SA"/>
      </w:rPr>
    </w:lvl>
    <w:lvl w:ilvl="1" w:tplc="E5987CAE">
      <w:numFmt w:val="bullet"/>
      <w:lvlText w:val="•"/>
      <w:lvlJc w:val="left"/>
      <w:pPr>
        <w:ind w:left="2222" w:hanging="360"/>
      </w:pPr>
      <w:rPr>
        <w:rFonts w:hint="default"/>
        <w:lang w:val="en-US" w:eastAsia="en-US" w:bidi="ar-SA"/>
      </w:rPr>
    </w:lvl>
    <w:lvl w:ilvl="2" w:tplc="9E465234">
      <w:numFmt w:val="bullet"/>
      <w:lvlText w:val="•"/>
      <w:lvlJc w:val="left"/>
      <w:pPr>
        <w:ind w:left="3144" w:hanging="360"/>
      </w:pPr>
      <w:rPr>
        <w:rFonts w:hint="default"/>
        <w:lang w:val="en-US" w:eastAsia="en-US" w:bidi="ar-SA"/>
      </w:rPr>
    </w:lvl>
    <w:lvl w:ilvl="3" w:tplc="2C3EB0CC">
      <w:numFmt w:val="bullet"/>
      <w:lvlText w:val="•"/>
      <w:lvlJc w:val="left"/>
      <w:pPr>
        <w:ind w:left="4066" w:hanging="360"/>
      </w:pPr>
      <w:rPr>
        <w:rFonts w:hint="default"/>
        <w:lang w:val="en-US" w:eastAsia="en-US" w:bidi="ar-SA"/>
      </w:rPr>
    </w:lvl>
    <w:lvl w:ilvl="4" w:tplc="04E4DA00">
      <w:numFmt w:val="bullet"/>
      <w:lvlText w:val="•"/>
      <w:lvlJc w:val="left"/>
      <w:pPr>
        <w:ind w:left="4988" w:hanging="360"/>
      </w:pPr>
      <w:rPr>
        <w:rFonts w:hint="default"/>
        <w:lang w:val="en-US" w:eastAsia="en-US" w:bidi="ar-SA"/>
      </w:rPr>
    </w:lvl>
    <w:lvl w:ilvl="5" w:tplc="D0060A92">
      <w:numFmt w:val="bullet"/>
      <w:lvlText w:val="•"/>
      <w:lvlJc w:val="left"/>
      <w:pPr>
        <w:ind w:left="5910" w:hanging="360"/>
      </w:pPr>
      <w:rPr>
        <w:rFonts w:hint="default"/>
        <w:lang w:val="en-US" w:eastAsia="en-US" w:bidi="ar-SA"/>
      </w:rPr>
    </w:lvl>
    <w:lvl w:ilvl="6" w:tplc="EA6231EE">
      <w:numFmt w:val="bullet"/>
      <w:lvlText w:val="•"/>
      <w:lvlJc w:val="left"/>
      <w:pPr>
        <w:ind w:left="6832" w:hanging="360"/>
      </w:pPr>
      <w:rPr>
        <w:rFonts w:hint="default"/>
        <w:lang w:val="en-US" w:eastAsia="en-US" w:bidi="ar-SA"/>
      </w:rPr>
    </w:lvl>
    <w:lvl w:ilvl="7" w:tplc="0374C260">
      <w:numFmt w:val="bullet"/>
      <w:lvlText w:val="•"/>
      <w:lvlJc w:val="left"/>
      <w:pPr>
        <w:ind w:left="7754" w:hanging="360"/>
      </w:pPr>
      <w:rPr>
        <w:rFonts w:hint="default"/>
        <w:lang w:val="en-US" w:eastAsia="en-US" w:bidi="ar-SA"/>
      </w:rPr>
    </w:lvl>
    <w:lvl w:ilvl="8" w:tplc="79C4C100">
      <w:numFmt w:val="bullet"/>
      <w:lvlText w:val="•"/>
      <w:lvlJc w:val="left"/>
      <w:pPr>
        <w:ind w:left="867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62060"/>
    <w:rsid w:val="002A4B86"/>
    <w:rsid w:val="002A6B5B"/>
    <w:rsid w:val="002B4705"/>
    <w:rsid w:val="002F3F6A"/>
    <w:rsid w:val="0037756E"/>
    <w:rsid w:val="004C19CD"/>
    <w:rsid w:val="004C1A38"/>
    <w:rsid w:val="005832D8"/>
    <w:rsid w:val="005D1B19"/>
    <w:rsid w:val="0078463D"/>
    <w:rsid w:val="00A36348"/>
    <w:rsid w:val="00AB458E"/>
    <w:rsid w:val="00B60E1B"/>
    <w:rsid w:val="00BD2AC0"/>
    <w:rsid w:val="00C219F6"/>
    <w:rsid w:val="00D97737"/>
    <w:rsid w:val="00DF0BB1"/>
    <w:rsid w:val="00E62060"/>
    <w:rsid w:val="00E6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2F0A59"/>
  <w15:docId w15:val="{1F597E81-05A2-4168-A112-D4041700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4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220"/>
    </w:pPr>
    <w:rPr>
      <w:b/>
      <w:bCs/>
      <w:sz w:val="32"/>
      <w:szCs w:val="32"/>
    </w:rPr>
  </w:style>
  <w:style w:type="paragraph" w:styleId="ListParagraph">
    <w:name w:val="List Paragraph"/>
    <w:basedOn w:val="Normal"/>
    <w:uiPriority w:val="1"/>
    <w:qFormat/>
    <w:pPr>
      <w:spacing w:before="57"/>
      <w:ind w:left="1300" w:hanging="361"/>
    </w:pPr>
  </w:style>
  <w:style w:type="paragraph" w:customStyle="1" w:styleId="TableParagraph">
    <w:name w:val="Table Paragraph"/>
    <w:basedOn w:val="Normal"/>
    <w:uiPriority w:val="1"/>
    <w:qFormat/>
    <w:pPr>
      <w:spacing w:before="59"/>
      <w:ind w:left="585" w:right="49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Chapin, Peter</cp:lastModifiedBy>
  <cp:revision>9</cp:revision>
  <dcterms:created xsi:type="dcterms:W3CDTF">2023-02-27T15:14:00Z</dcterms:created>
  <dcterms:modified xsi:type="dcterms:W3CDTF">2023-03-06T15:08:00Z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2023-02-27T00:00:00Z</vt:filetime>
  </property>
  <property fmtid="{D5CDD505-2E9C-101B-9397-08002B2CF9AE}" pid="5" name="Producer">
    <vt:lpwstr>Microsoft® Word 2016</vt:lpwstr>
  </property>
</Properties>
</file>